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A12" w:rsidRPr="004C34E2" w:rsidRDefault="00630A12" w:rsidP="00630A12">
      <w:pPr>
        <w:pStyle w:val="3"/>
        <w:ind w:firstLine="0"/>
        <w:rPr>
          <w:b/>
          <w:i w:val="0"/>
          <w:sz w:val="30"/>
          <w:szCs w:val="28"/>
        </w:rPr>
      </w:pPr>
      <w:r w:rsidRPr="004C34E2">
        <w:rPr>
          <w:b/>
          <w:i w:val="0"/>
          <w:sz w:val="30"/>
          <w:szCs w:val="28"/>
        </w:rPr>
        <w:t>СПРАВКА</w:t>
      </w:r>
    </w:p>
    <w:p w:rsidR="00630A12" w:rsidRPr="004C34E2" w:rsidRDefault="00630A12" w:rsidP="0077155E">
      <w:pPr>
        <w:pStyle w:val="a4"/>
        <w:spacing w:after="0"/>
        <w:ind w:left="0"/>
        <w:jc w:val="both"/>
        <w:rPr>
          <w:b/>
          <w:sz w:val="30"/>
          <w:szCs w:val="28"/>
        </w:rPr>
      </w:pPr>
      <w:r w:rsidRPr="004C34E2">
        <w:rPr>
          <w:b/>
          <w:sz w:val="30"/>
          <w:szCs w:val="28"/>
        </w:rPr>
        <w:t xml:space="preserve">о соблюдении законодательства об охране труда, принимаемых мерах по предупреждению производственного травматизма в организациях </w:t>
      </w:r>
      <w:proofErr w:type="spellStart"/>
      <w:r w:rsidRPr="004C34E2">
        <w:rPr>
          <w:b/>
          <w:sz w:val="30"/>
          <w:szCs w:val="28"/>
        </w:rPr>
        <w:t>Новогрудского</w:t>
      </w:r>
      <w:proofErr w:type="spellEnd"/>
      <w:r w:rsidRPr="004C34E2">
        <w:rPr>
          <w:b/>
          <w:sz w:val="30"/>
          <w:szCs w:val="28"/>
        </w:rPr>
        <w:t xml:space="preserve"> района в</w:t>
      </w:r>
      <w:r w:rsidR="00697FDF">
        <w:rPr>
          <w:b/>
          <w:sz w:val="30"/>
          <w:szCs w:val="28"/>
        </w:rPr>
        <w:t>о2</w:t>
      </w:r>
      <w:r w:rsidRPr="004C34E2">
        <w:rPr>
          <w:b/>
          <w:sz w:val="30"/>
          <w:szCs w:val="28"/>
        </w:rPr>
        <w:t>-м квартале 20</w:t>
      </w:r>
      <w:r w:rsidR="00782472" w:rsidRPr="004C34E2">
        <w:rPr>
          <w:b/>
          <w:sz w:val="30"/>
          <w:szCs w:val="28"/>
        </w:rPr>
        <w:t>2</w:t>
      </w:r>
      <w:r w:rsidR="000817C4">
        <w:rPr>
          <w:b/>
          <w:sz w:val="30"/>
          <w:szCs w:val="28"/>
        </w:rPr>
        <w:t>6</w:t>
      </w:r>
      <w:r w:rsidRPr="004C34E2">
        <w:rPr>
          <w:b/>
          <w:sz w:val="30"/>
          <w:szCs w:val="28"/>
        </w:rPr>
        <w:t xml:space="preserve"> года</w:t>
      </w:r>
    </w:p>
    <w:p w:rsidR="00630A12" w:rsidRPr="004C34E2" w:rsidRDefault="00630A12" w:rsidP="0077155E">
      <w:pPr>
        <w:pStyle w:val="a4"/>
        <w:spacing w:after="0"/>
        <w:ind w:left="0" w:firstLine="709"/>
        <w:jc w:val="both"/>
        <w:rPr>
          <w:sz w:val="30"/>
          <w:szCs w:val="28"/>
        </w:rPr>
      </w:pPr>
    </w:p>
    <w:p w:rsidR="00793881" w:rsidRDefault="00D43413" w:rsidP="00D434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C34E2">
        <w:rPr>
          <w:rFonts w:ascii="Times New Roman" w:hAnsi="Times New Roman"/>
          <w:sz w:val="30"/>
          <w:szCs w:val="32"/>
        </w:rPr>
        <w:t>В</w:t>
      </w:r>
      <w:r w:rsidR="00697FDF">
        <w:rPr>
          <w:rFonts w:ascii="Times New Roman" w:hAnsi="Times New Roman"/>
          <w:sz w:val="30"/>
          <w:szCs w:val="32"/>
        </w:rPr>
        <w:t>о2</w:t>
      </w:r>
      <w:r w:rsidRPr="004C34E2">
        <w:rPr>
          <w:rFonts w:ascii="Times New Roman" w:hAnsi="Times New Roman"/>
          <w:sz w:val="30"/>
          <w:szCs w:val="32"/>
        </w:rPr>
        <w:t>-м квартале 202</w:t>
      </w:r>
      <w:r w:rsidR="000817C4">
        <w:rPr>
          <w:rFonts w:ascii="Times New Roman" w:hAnsi="Times New Roman"/>
          <w:sz w:val="30"/>
          <w:szCs w:val="32"/>
        </w:rPr>
        <w:t>6</w:t>
      </w:r>
      <w:r w:rsidRPr="004C34E2">
        <w:rPr>
          <w:rFonts w:ascii="Times New Roman" w:hAnsi="Times New Roman"/>
          <w:sz w:val="30"/>
          <w:szCs w:val="32"/>
        </w:rPr>
        <w:t xml:space="preserve"> года </w:t>
      </w:r>
      <w:proofErr w:type="spellStart"/>
      <w:r w:rsidRPr="004C34E2">
        <w:rPr>
          <w:rFonts w:ascii="Times New Roman" w:hAnsi="Times New Roman"/>
          <w:sz w:val="30"/>
          <w:szCs w:val="32"/>
        </w:rPr>
        <w:t>Новогрудским</w:t>
      </w:r>
      <w:proofErr w:type="spellEnd"/>
      <w:r w:rsidRPr="004C34E2">
        <w:rPr>
          <w:rFonts w:ascii="Times New Roman" w:hAnsi="Times New Roman"/>
          <w:sz w:val="30"/>
          <w:szCs w:val="32"/>
        </w:rPr>
        <w:t xml:space="preserve"> межрайонным отделом </w:t>
      </w:r>
      <w:r w:rsidRPr="004C34E2">
        <w:rPr>
          <w:rFonts w:ascii="Times New Roman" w:hAnsi="Times New Roman" w:cs="Times New Roman"/>
          <w:sz w:val="30"/>
          <w:szCs w:val="30"/>
        </w:rPr>
        <w:t xml:space="preserve">Гродненского областного управления Департамента государственной инспекции труда Министерства труда и социальной защиты Республики Беларусь </w:t>
      </w:r>
      <w:r w:rsidR="00697FDF">
        <w:rPr>
          <w:rFonts w:ascii="Times New Roman" w:hAnsi="Times New Roman" w:cs="Times New Roman"/>
          <w:sz w:val="30"/>
          <w:szCs w:val="30"/>
        </w:rPr>
        <w:t xml:space="preserve">в апреле </w:t>
      </w:r>
      <w:r w:rsidR="000817C4">
        <w:rPr>
          <w:rFonts w:ascii="Times New Roman" w:hAnsi="Times New Roman" w:cs="Times New Roman"/>
          <w:sz w:val="30"/>
          <w:szCs w:val="30"/>
        </w:rPr>
        <w:t xml:space="preserve">проведена </w:t>
      </w:r>
      <w:r w:rsidR="00944B86" w:rsidRPr="004C34E2">
        <w:rPr>
          <w:rFonts w:ascii="Times New Roman" w:hAnsi="Times New Roman" w:cs="Times New Roman"/>
          <w:sz w:val="30"/>
          <w:szCs w:val="30"/>
        </w:rPr>
        <w:t>выборочн</w:t>
      </w:r>
      <w:r w:rsidR="000817C4">
        <w:rPr>
          <w:rFonts w:ascii="Times New Roman" w:hAnsi="Times New Roman" w:cs="Times New Roman"/>
          <w:sz w:val="30"/>
          <w:szCs w:val="30"/>
        </w:rPr>
        <w:t>ая</w:t>
      </w:r>
      <w:r w:rsidR="00944B86" w:rsidRPr="004C34E2">
        <w:rPr>
          <w:rFonts w:ascii="Times New Roman" w:hAnsi="Times New Roman" w:cs="Times New Roman"/>
          <w:sz w:val="30"/>
          <w:szCs w:val="30"/>
        </w:rPr>
        <w:t xml:space="preserve"> проверк</w:t>
      </w:r>
      <w:r w:rsidR="000817C4">
        <w:rPr>
          <w:rFonts w:ascii="Times New Roman" w:hAnsi="Times New Roman" w:cs="Times New Roman"/>
          <w:sz w:val="30"/>
          <w:szCs w:val="30"/>
        </w:rPr>
        <w:t>а</w:t>
      </w:r>
      <w:r w:rsidR="00793881">
        <w:rPr>
          <w:rFonts w:ascii="Times New Roman" w:hAnsi="Times New Roman" w:cs="Times New Roman"/>
          <w:sz w:val="30"/>
          <w:szCs w:val="30"/>
        </w:rPr>
        <w:t xml:space="preserve"> соблюдения законодательства об охране труда</w:t>
      </w:r>
      <w:r w:rsidR="000817C4">
        <w:rPr>
          <w:rFonts w:ascii="Times New Roman" w:hAnsi="Times New Roman" w:cs="Times New Roman"/>
          <w:sz w:val="30"/>
          <w:szCs w:val="30"/>
        </w:rPr>
        <w:t xml:space="preserve"> в ОАО «</w:t>
      </w:r>
      <w:r w:rsidR="00697FDF">
        <w:rPr>
          <w:rFonts w:ascii="Times New Roman" w:hAnsi="Times New Roman" w:cs="Times New Roman"/>
          <w:sz w:val="30"/>
          <w:szCs w:val="30"/>
        </w:rPr>
        <w:t>Щорсы</w:t>
      </w:r>
      <w:r w:rsidR="000817C4">
        <w:rPr>
          <w:rFonts w:ascii="Times New Roman" w:hAnsi="Times New Roman" w:cs="Times New Roman"/>
          <w:sz w:val="30"/>
          <w:szCs w:val="30"/>
        </w:rPr>
        <w:t>»</w:t>
      </w:r>
      <w:r w:rsidRPr="003A0224">
        <w:rPr>
          <w:rFonts w:ascii="Times New Roman" w:hAnsi="Times New Roman" w:cs="Times New Roman"/>
          <w:sz w:val="30"/>
          <w:szCs w:val="30"/>
        </w:rPr>
        <w:t>.</w:t>
      </w:r>
    </w:p>
    <w:p w:rsidR="004C78AA" w:rsidRPr="004C78AA" w:rsidRDefault="000817C4" w:rsidP="00ED1A1F">
      <w:pPr>
        <w:pStyle w:val="table10"/>
        <w:ind w:firstLine="709"/>
        <w:jc w:val="both"/>
        <w:rPr>
          <w:sz w:val="30"/>
          <w:szCs w:val="24"/>
        </w:rPr>
      </w:pPr>
      <w:r w:rsidRPr="00ED1A1F">
        <w:rPr>
          <w:sz w:val="30"/>
          <w:szCs w:val="30"/>
        </w:rPr>
        <w:t xml:space="preserve">В ходе проведения проверки были установлены нарушения по допуску работников к выполнению работ </w:t>
      </w:r>
      <w:r w:rsidR="004C78AA">
        <w:rPr>
          <w:sz w:val="30"/>
          <w:szCs w:val="30"/>
        </w:rPr>
        <w:t xml:space="preserve">повышенной опасности </w:t>
      </w:r>
      <w:r w:rsidRPr="00ED1A1F">
        <w:rPr>
          <w:sz w:val="30"/>
          <w:szCs w:val="30"/>
        </w:rPr>
        <w:t xml:space="preserve">без проведения </w:t>
      </w:r>
      <w:r w:rsidR="00270547">
        <w:rPr>
          <w:sz w:val="30"/>
          <w:szCs w:val="30"/>
        </w:rPr>
        <w:t xml:space="preserve">инструктажа, стажировки и </w:t>
      </w:r>
      <w:r w:rsidR="004C78AA">
        <w:rPr>
          <w:sz w:val="30"/>
          <w:szCs w:val="30"/>
        </w:rPr>
        <w:t>проверки знаний по вопросам охраны труда</w:t>
      </w:r>
      <w:r w:rsidR="00270547">
        <w:rPr>
          <w:sz w:val="30"/>
          <w:szCs w:val="30"/>
        </w:rPr>
        <w:t>, а также</w:t>
      </w:r>
      <w:r w:rsidR="004C78AA">
        <w:rPr>
          <w:sz w:val="30"/>
          <w:szCs w:val="30"/>
        </w:rPr>
        <w:t xml:space="preserve"> медицинского осмотра</w:t>
      </w:r>
      <w:r w:rsidRPr="00ED1A1F">
        <w:rPr>
          <w:sz w:val="30"/>
          <w:szCs w:val="30"/>
        </w:rPr>
        <w:t xml:space="preserve">. </w:t>
      </w:r>
      <w:r w:rsidRPr="00ED1A1F">
        <w:rPr>
          <w:bCs/>
          <w:sz w:val="30"/>
          <w:szCs w:val="24"/>
        </w:rPr>
        <w:t xml:space="preserve">В </w:t>
      </w:r>
      <w:r w:rsidR="004C78AA">
        <w:rPr>
          <w:bCs/>
          <w:sz w:val="30"/>
          <w:szCs w:val="24"/>
        </w:rPr>
        <w:t xml:space="preserve">структурных подразделениях </w:t>
      </w:r>
      <w:r w:rsidRPr="00ED1A1F">
        <w:rPr>
          <w:sz w:val="30"/>
          <w:szCs w:val="24"/>
        </w:rPr>
        <w:t xml:space="preserve">организации </w:t>
      </w:r>
      <w:r w:rsidRPr="00ED1A1F">
        <w:rPr>
          <w:bCs/>
          <w:sz w:val="30"/>
          <w:szCs w:val="24"/>
        </w:rPr>
        <w:t xml:space="preserve">не осуществлялся </w:t>
      </w:r>
      <w:r w:rsidR="004C78AA">
        <w:rPr>
          <w:bCs/>
          <w:sz w:val="30"/>
          <w:szCs w:val="24"/>
        </w:rPr>
        <w:t xml:space="preserve">ежедневный контроль за состоянием охраны труда, не во всех подразделениях осуществлялся </w:t>
      </w:r>
      <w:r w:rsidRPr="00ED1A1F">
        <w:rPr>
          <w:bCs/>
          <w:sz w:val="30"/>
          <w:szCs w:val="24"/>
        </w:rPr>
        <w:t>ежемесячный контроль</w:t>
      </w:r>
      <w:r w:rsidR="004C78AA">
        <w:rPr>
          <w:bCs/>
          <w:sz w:val="30"/>
          <w:szCs w:val="24"/>
        </w:rPr>
        <w:t>, в организации не проводился ежеквартальный контроль за состоянием охраны труда</w:t>
      </w:r>
      <w:r w:rsidRPr="00ED1A1F">
        <w:rPr>
          <w:sz w:val="30"/>
          <w:szCs w:val="24"/>
        </w:rPr>
        <w:t>.</w:t>
      </w:r>
      <w:r w:rsidR="004C78AA">
        <w:rPr>
          <w:sz w:val="30"/>
          <w:szCs w:val="24"/>
        </w:rPr>
        <w:t xml:space="preserve"> Не налажена работа общественного контроля</w:t>
      </w:r>
      <w:r w:rsidR="004C78AA" w:rsidRPr="004C78AA">
        <w:rPr>
          <w:sz w:val="30"/>
          <w:szCs w:val="24"/>
        </w:rPr>
        <w:t>. В организации не проводились общие плановые осмотры зданий и сооружений, были установлены факты необеспечения работников средствами индивидуальной защиты.</w:t>
      </w:r>
    </w:p>
    <w:p w:rsidR="00270547" w:rsidRPr="00F957F5" w:rsidRDefault="00ED1A1F" w:rsidP="00F957F5">
      <w:pPr>
        <w:pStyle w:val="table10"/>
        <w:ind w:firstLine="709"/>
        <w:jc w:val="both"/>
        <w:rPr>
          <w:sz w:val="30"/>
          <w:szCs w:val="24"/>
        </w:rPr>
      </w:pPr>
      <w:r w:rsidRPr="00F957F5">
        <w:rPr>
          <w:sz w:val="30"/>
          <w:szCs w:val="24"/>
        </w:rPr>
        <w:t>На момент проведения проверки д</w:t>
      </w:r>
      <w:r w:rsidR="000817C4" w:rsidRPr="00F957F5">
        <w:rPr>
          <w:sz w:val="30"/>
          <w:szCs w:val="24"/>
        </w:rPr>
        <w:t>опускалось к эксплуатации оборудование, не соответствующее требованиям нормативно-правовых актов по охране труда (</w:t>
      </w:r>
      <w:r w:rsidRPr="00F957F5">
        <w:rPr>
          <w:sz w:val="30"/>
          <w:szCs w:val="24"/>
        </w:rPr>
        <w:t>отсутствие защитных ограждений, отсутствие или неисправность блокировочных устройств, не проведение в установленный срок проверок, освидетельствований и испытаний эксплуатируемого оборудования</w:t>
      </w:r>
      <w:r w:rsidR="000817C4" w:rsidRPr="00F957F5">
        <w:rPr>
          <w:sz w:val="30"/>
        </w:rPr>
        <w:t xml:space="preserve">). </w:t>
      </w:r>
      <w:r w:rsidRPr="00F957F5">
        <w:rPr>
          <w:sz w:val="30"/>
        </w:rPr>
        <w:t xml:space="preserve">Имелись нарушения при проведении работ по ремонту автотракторной техники. </w:t>
      </w:r>
      <w:r w:rsidR="00270547" w:rsidRPr="00F957F5">
        <w:rPr>
          <w:sz w:val="30"/>
        </w:rPr>
        <w:t xml:space="preserve">Так </w:t>
      </w:r>
      <w:r w:rsidR="00270547" w:rsidRPr="00F957F5">
        <w:rPr>
          <w:sz w:val="30"/>
          <w:szCs w:val="24"/>
        </w:rPr>
        <w:t>в помещении токарного участка ремонтной мастерской «</w:t>
      </w:r>
      <w:proofErr w:type="spellStart"/>
      <w:r w:rsidR="00270547" w:rsidRPr="00F957F5">
        <w:rPr>
          <w:sz w:val="30"/>
          <w:szCs w:val="24"/>
        </w:rPr>
        <w:t>Воробьевичи</w:t>
      </w:r>
      <w:proofErr w:type="spellEnd"/>
      <w:r w:rsidR="00270547" w:rsidRPr="00F957F5">
        <w:rPr>
          <w:sz w:val="30"/>
          <w:szCs w:val="24"/>
        </w:rPr>
        <w:t xml:space="preserve">» к эксплуатации был допущен токарный станок </w:t>
      </w:r>
      <w:r w:rsidR="00270547" w:rsidRPr="00F957F5">
        <w:rPr>
          <w:sz w:val="30"/>
          <w:szCs w:val="24"/>
          <w:lang w:val="en-US"/>
        </w:rPr>
        <w:t>SNA</w:t>
      </w:r>
      <w:r w:rsidR="00270547" w:rsidRPr="00F957F5">
        <w:rPr>
          <w:sz w:val="30"/>
          <w:szCs w:val="24"/>
        </w:rPr>
        <w:t xml:space="preserve"> 580</w:t>
      </w:r>
      <w:r w:rsidR="00270547" w:rsidRPr="00F957F5">
        <w:rPr>
          <w:sz w:val="30"/>
          <w:szCs w:val="24"/>
          <w:lang w:val="en-US"/>
        </w:rPr>
        <w:t>X</w:t>
      </w:r>
      <w:r w:rsidR="00270547" w:rsidRPr="00F957F5">
        <w:rPr>
          <w:sz w:val="30"/>
          <w:szCs w:val="24"/>
        </w:rPr>
        <w:t>1500</w:t>
      </w:r>
      <w:r w:rsidR="00270547" w:rsidRPr="00F957F5">
        <w:rPr>
          <w:sz w:val="30"/>
          <w:szCs w:val="24"/>
          <w:lang w:val="en-US"/>
        </w:rPr>
        <w:t>P</w:t>
      </w:r>
      <w:r w:rsidR="00270547" w:rsidRPr="00F957F5">
        <w:rPr>
          <w:sz w:val="30"/>
          <w:szCs w:val="24"/>
        </w:rPr>
        <w:t xml:space="preserve"> у которого отсутствовало защитное ограждение зажимного патрона, защитный экран зоны обработки заготовок не был сблокирован с пуском станка. В помещении токарного участка ремонтной мастерской «</w:t>
      </w:r>
      <w:proofErr w:type="spellStart"/>
      <w:r w:rsidR="00270547" w:rsidRPr="00F957F5">
        <w:rPr>
          <w:sz w:val="30"/>
          <w:szCs w:val="24"/>
        </w:rPr>
        <w:t>Лавришево</w:t>
      </w:r>
      <w:proofErr w:type="spellEnd"/>
      <w:r w:rsidR="00270547" w:rsidRPr="00F957F5">
        <w:rPr>
          <w:sz w:val="30"/>
          <w:szCs w:val="24"/>
        </w:rPr>
        <w:t>» было установлено аналогичное нарушение. В помещении сварочного участка ремонтной мастерской «</w:t>
      </w:r>
      <w:proofErr w:type="spellStart"/>
      <w:r w:rsidR="00270547" w:rsidRPr="00F957F5">
        <w:rPr>
          <w:sz w:val="30"/>
          <w:szCs w:val="24"/>
        </w:rPr>
        <w:t>Воробьевичи</w:t>
      </w:r>
      <w:proofErr w:type="spellEnd"/>
      <w:r w:rsidR="00270547" w:rsidRPr="00F957F5">
        <w:rPr>
          <w:sz w:val="30"/>
          <w:szCs w:val="24"/>
        </w:rPr>
        <w:t>» к эксплуатации были допущены электрические сварочные аппараты «ВД» и «</w:t>
      </w:r>
      <w:r w:rsidR="00270547" w:rsidRPr="00F957F5">
        <w:rPr>
          <w:sz w:val="30"/>
          <w:szCs w:val="24"/>
          <w:lang w:val="en-US"/>
        </w:rPr>
        <w:t>SOLARIS</w:t>
      </w:r>
      <w:r w:rsidR="00270547" w:rsidRPr="00F957F5">
        <w:rPr>
          <w:sz w:val="30"/>
          <w:szCs w:val="24"/>
        </w:rPr>
        <w:t xml:space="preserve"> 228» на которых отсутствовали отметки о сроках последней проверки и испытании, чем нарушены требования. В помещении вакуумной МТФ «</w:t>
      </w:r>
      <w:proofErr w:type="spellStart"/>
      <w:r w:rsidR="00270547" w:rsidRPr="00F957F5">
        <w:rPr>
          <w:sz w:val="30"/>
          <w:szCs w:val="24"/>
        </w:rPr>
        <w:t>Авдеевичи</w:t>
      </w:r>
      <w:proofErr w:type="spellEnd"/>
      <w:r w:rsidR="00270547" w:rsidRPr="00F957F5">
        <w:rPr>
          <w:sz w:val="30"/>
          <w:szCs w:val="24"/>
        </w:rPr>
        <w:t>» к эксплуатации был допущен стационарный компрессор «</w:t>
      </w:r>
      <w:r w:rsidR="00270547" w:rsidRPr="00F957F5">
        <w:rPr>
          <w:sz w:val="30"/>
          <w:szCs w:val="24"/>
          <w:lang w:val="en-US"/>
        </w:rPr>
        <w:t>REMEZA</w:t>
      </w:r>
      <w:r w:rsidR="00270547" w:rsidRPr="00F957F5">
        <w:rPr>
          <w:sz w:val="30"/>
          <w:szCs w:val="24"/>
        </w:rPr>
        <w:t>» (без инв. №) на манометре которого имелось клеймо о прохождении поверки (</w:t>
      </w:r>
      <w:r w:rsidR="00270547" w:rsidRPr="00F957F5">
        <w:rPr>
          <w:sz w:val="30"/>
          <w:szCs w:val="24"/>
          <w:lang w:val="en-US"/>
        </w:rPr>
        <w:t>II</w:t>
      </w:r>
      <w:r w:rsidR="00270547" w:rsidRPr="00F957F5">
        <w:rPr>
          <w:sz w:val="30"/>
          <w:szCs w:val="24"/>
        </w:rPr>
        <w:t xml:space="preserve"> 2024). </w:t>
      </w:r>
    </w:p>
    <w:p w:rsidR="000817C4" w:rsidRDefault="000817C4" w:rsidP="000817C4">
      <w:pPr>
        <w:pStyle w:val="a4"/>
        <w:spacing w:after="0"/>
        <w:ind w:left="0" w:firstLine="709"/>
        <w:jc w:val="both"/>
        <w:rPr>
          <w:sz w:val="30"/>
        </w:rPr>
      </w:pPr>
      <w:r>
        <w:rPr>
          <w:sz w:val="30"/>
        </w:rPr>
        <w:t xml:space="preserve">По результатам проверки </w:t>
      </w:r>
      <w:r w:rsidR="00270547">
        <w:rPr>
          <w:sz w:val="30"/>
        </w:rPr>
        <w:t xml:space="preserve">составлен акт, в котором указано 30 пунктов нарушений законодательства об охране труда, </w:t>
      </w:r>
      <w:r w:rsidR="00657687">
        <w:rPr>
          <w:sz w:val="30"/>
        </w:rPr>
        <w:t xml:space="preserve">предложено приостановить эксплуатацию </w:t>
      </w:r>
      <w:r w:rsidR="00270547">
        <w:rPr>
          <w:sz w:val="30"/>
        </w:rPr>
        <w:t>6</w:t>
      </w:r>
      <w:r w:rsidR="00657687">
        <w:rPr>
          <w:sz w:val="30"/>
        </w:rPr>
        <w:t xml:space="preserve"> единиц оборудования, не соответствующих требованиям по охране труда, которые в дальнейшем могли привести к </w:t>
      </w:r>
      <w:proofErr w:type="spellStart"/>
      <w:r w:rsidR="00657687">
        <w:rPr>
          <w:sz w:val="30"/>
        </w:rPr>
        <w:t>травмированию</w:t>
      </w:r>
      <w:proofErr w:type="spellEnd"/>
      <w:r w:rsidR="00657687">
        <w:rPr>
          <w:sz w:val="30"/>
        </w:rPr>
        <w:t xml:space="preserve"> работников</w:t>
      </w:r>
      <w:r w:rsidR="00270547">
        <w:rPr>
          <w:sz w:val="30"/>
        </w:rPr>
        <w:t>, по требованию инспекции были отстранены 22 работника не прошедшие проверку знаний по вопросам охраны труда</w:t>
      </w:r>
      <w:r w:rsidR="00657687">
        <w:rPr>
          <w:sz w:val="30"/>
        </w:rPr>
        <w:t>.</w:t>
      </w:r>
    </w:p>
    <w:p w:rsidR="00657687" w:rsidRPr="00A3784B" w:rsidRDefault="00657687" w:rsidP="000817C4">
      <w:pPr>
        <w:pStyle w:val="a4"/>
        <w:spacing w:after="0"/>
        <w:ind w:left="0" w:firstLine="709"/>
        <w:jc w:val="both"/>
        <w:rPr>
          <w:sz w:val="30"/>
        </w:rPr>
      </w:pPr>
      <w:r w:rsidRPr="00107D1C">
        <w:rPr>
          <w:sz w:val="30"/>
          <w:szCs w:val="32"/>
        </w:rPr>
        <w:lastRenderedPageBreak/>
        <w:t>Выявл</w:t>
      </w:r>
      <w:r>
        <w:rPr>
          <w:sz w:val="30"/>
          <w:szCs w:val="32"/>
        </w:rPr>
        <w:t>енные</w:t>
      </w:r>
      <w:r w:rsidRPr="00107D1C">
        <w:rPr>
          <w:sz w:val="30"/>
          <w:szCs w:val="32"/>
        </w:rPr>
        <w:t xml:space="preserve"> при проведении проверк</w:t>
      </w:r>
      <w:r>
        <w:rPr>
          <w:sz w:val="30"/>
          <w:szCs w:val="32"/>
        </w:rPr>
        <w:t>и</w:t>
      </w:r>
      <w:r w:rsidRPr="00107D1C">
        <w:rPr>
          <w:sz w:val="30"/>
          <w:szCs w:val="32"/>
        </w:rPr>
        <w:t xml:space="preserve"> нарушения говорят о том, что руководител</w:t>
      </w:r>
      <w:r>
        <w:rPr>
          <w:sz w:val="30"/>
          <w:szCs w:val="32"/>
        </w:rPr>
        <w:t>е</w:t>
      </w:r>
      <w:r w:rsidRPr="00107D1C">
        <w:rPr>
          <w:sz w:val="30"/>
          <w:szCs w:val="32"/>
        </w:rPr>
        <w:t>м организаци</w:t>
      </w:r>
      <w:r>
        <w:rPr>
          <w:sz w:val="30"/>
          <w:szCs w:val="32"/>
        </w:rPr>
        <w:t>и</w:t>
      </w:r>
      <w:r w:rsidRPr="00107D1C">
        <w:rPr>
          <w:sz w:val="30"/>
          <w:szCs w:val="32"/>
        </w:rPr>
        <w:t xml:space="preserve"> и ответственными должностными лицами не в полной мере были предприняты меры по обеспечению соблюдения законодательства об охране труда как в целом по предприятию, так и в отдельности в структурных его подразделениях</w:t>
      </w:r>
      <w:r w:rsidR="00697FDF">
        <w:rPr>
          <w:sz w:val="30"/>
          <w:szCs w:val="32"/>
        </w:rPr>
        <w:t>, в организации не работает общественный контроль</w:t>
      </w:r>
      <w:r w:rsidRPr="00107D1C">
        <w:rPr>
          <w:sz w:val="30"/>
          <w:szCs w:val="32"/>
        </w:rPr>
        <w:t>. В организаци</w:t>
      </w:r>
      <w:r>
        <w:rPr>
          <w:sz w:val="30"/>
          <w:szCs w:val="32"/>
        </w:rPr>
        <w:t>ю</w:t>
      </w:r>
      <w:r w:rsidRPr="00107D1C">
        <w:rPr>
          <w:sz w:val="30"/>
          <w:szCs w:val="32"/>
        </w:rPr>
        <w:t xml:space="preserve"> заблаговременно был</w:t>
      </w:r>
      <w:r>
        <w:rPr>
          <w:sz w:val="30"/>
          <w:szCs w:val="32"/>
        </w:rPr>
        <w:t>о</w:t>
      </w:r>
      <w:r w:rsidRPr="00107D1C">
        <w:rPr>
          <w:sz w:val="30"/>
          <w:szCs w:val="32"/>
        </w:rPr>
        <w:t xml:space="preserve"> направлен</w:t>
      </w:r>
      <w:r>
        <w:rPr>
          <w:sz w:val="30"/>
          <w:szCs w:val="32"/>
        </w:rPr>
        <w:t>о</w:t>
      </w:r>
      <w:r w:rsidRPr="00107D1C">
        <w:rPr>
          <w:sz w:val="30"/>
          <w:szCs w:val="32"/>
        </w:rPr>
        <w:t xml:space="preserve"> уведомлени</w:t>
      </w:r>
      <w:r>
        <w:rPr>
          <w:sz w:val="30"/>
          <w:szCs w:val="32"/>
        </w:rPr>
        <w:t>е</w:t>
      </w:r>
      <w:r w:rsidRPr="00107D1C">
        <w:rPr>
          <w:sz w:val="30"/>
          <w:szCs w:val="32"/>
        </w:rPr>
        <w:t xml:space="preserve"> о проводим</w:t>
      </w:r>
      <w:r>
        <w:rPr>
          <w:sz w:val="30"/>
          <w:szCs w:val="32"/>
        </w:rPr>
        <w:t>ой</w:t>
      </w:r>
      <w:r w:rsidRPr="00107D1C">
        <w:rPr>
          <w:sz w:val="30"/>
          <w:szCs w:val="32"/>
        </w:rPr>
        <w:t xml:space="preserve"> проверк</w:t>
      </w:r>
      <w:r>
        <w:rPr>
          <w:sz w:val="30"/>
          <w:szCs w:val="32"/>
        </w:rPr>
        <w:t>е</w:t>
      </w:r>
      <w:r w:rsidRPr="00107D1C">
        <w:rPr>
          <w:sz w:val="30"/>
          <w:szCs w:val="32"/>
        </w:rPr>
        <w:t xml:space="preserve"> с указанием конкретных вопросов, по которым будет проводится проверка. Хотелось бы отметить, что на устранение большинства установленных нарушений, такие как проведение инструктажей, составление необходимой документации и т.д. не требуется финансовых вложений – необходимо каждому работнику предприятий, начиная от рабочего и заканчивая руководителем исполнять обязанности, определенные локальными нормативными актами и действующим в Республике Беларусь законодательством по обеспечению здоровых и безопасных условий труда.</w:t>
      </w:r>
    </w:p>
    <w:p w:rsidR="00B858CE" w:rsidRPr="00B858CE" w:rsidRDefault="00E64D0E" w:rsidP="00B858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3C0D90">
        <w:rPr>
          <w:rFonts w:ascii="Times New Roman" w:hAnsi="Times New Roman" w:cs="Times New Roman"/>
          <w:sz w:val="30"/>
          <w:szCs w:val="32"/>
        </w:rPr>
        <w:t xml:space="preserve">В целях профилактики нарушений законодательства об охране труда по письменному согласию руководителей организаций </w:t>
      </w:r>
      <w:r w:rsidR="00697FDF">
        <w:rPr>
          <w:rFonts w:ascii="Times New Roman" w:hAnsi="Times New Roman" w:cs="Times New Roman"/>
          <w:sz w:val="30"/>
          <w:szCs w:val="32"/>
        </w:rPr>
        <w:t xml:space="preserve">во втором квартале </w:t>
      </w:r>
      <w:r w:rsidR="00B858CE" w:rsidRPr="003C0D90">
        <w:rPr>
          <w:rFonts w:ascii="Times New Roman" w:hAnsi="Times New Roman" w:cs="Times New Roman"/>
          <w:sz w:val="30"/>
          <w:szCs w:val="24"/>
        </w:rPr>
        <w:t xml:space="preserve">было проведено </w:t>
      </w:r>
      <w:r w:rsidR="00B70AC5">
        <w:rPr>
          <w:rFonts w:ascii="Times New Roman" w:hAnsi="Times New Roman" w:cs="Times New Roman"/>
          <w:sz w:val="30"/>
          <w:szCs w:val="24"/>
        </w:rPr>
        <w:t>7</w:t>
      </w:r>
      <w:r w:rsidR="00B858CE" w:rsidRPr="003C0D90">
        <w:rPr>
          <w:rFonts w:ascii="Times New Roman" w:hAnsi="Times New Roman" w:cs="Times New Roman"/>
          <w:sz w:val="30"/>
          <w:szCs w:val="24"/>
        </w:rPr>
        <w:t xml:space="preserve"> мониторинг</w:t>
      </w:r>
      <w:r w:rsidR="00B70AC5">
        <w:rPr>
          <w:rFonts w:ascii="Times New Roman" w:hAnsi="Times New Roman" w:cs="Times New Roman"/>
          <w:sz w:val="30"/>
          <w:szCs w:val="24"/>
        </w:rPr>
        <w:t>ов</w:t>
      </w:r>
      <w:r w:rsidR="00B858CE" w:rsidRPr="003C0D90">
        <w:rPr>
          <w:rFonts w:ascii="Times New Roman" w:hAnsi="Times New Roman" w:cs="Times New Roman"/>
          <w:sz w:val="30"/>
          <w:szCs w:val="24"/>
        </w:rPr>
        <w:t xml:space="preserve"> соблюдения законодательства об охране труда</w:t>
      </w:r>
      <w:r w:rsidRPr="003C0D90">
        <w:rPr>
          <w:rFonts w:ascii="Times New Roman" w:hAnsi="Times New Roman" w:cs="Times New Roman"/>
          <w:sz w:val="30"/>
          <w:szCs w:val="24"/>
        </w:rPr>
        <w:t xml:space="preserve"> (</w:t>
      </w:r>
      <w:r w:rsidR="00B70AC5">
        <w:rPr>
          <w:rFonts w:ascii="Times New Roman" w:hAnsi="Times New Roman" w:cs="Times New Roman"/>
          <w:sz w:val="30"/>
          <w:szCs w:val="24"/>
        </w:rPr>
        <w:t>ООО «</w:t>
      </w:r>
      <w:proofErr w:type="spellStart"/>
      <w:r w:rsidR="00B70AC5">
        <w:rPr>
          <w:rFonts w:ascii="Times New Roman" w:hAnsi="Times New Roman" w:cs="Times New Roman"/>
          <w:sz w:val="30"/>
          <w:szCs w:val="24"/>
        </w:rPr>
        <w:t>ГорДомСтрой</w:t>
      </w:r>
      <w:proofErr w:type="spellEnd"/>
      <w:r w:rsidR="00B70AC5">
        <w:rPr>
          <w:rFonts w:ascii="Times New Roman" w:hAnsi="Times New Roman" w:cs="Times New Roman"/>
          <w:sz w:val="30"/>
          <w:szCs w:val="24"/>
        </w:rPr>
        <w:t>», ЧУП по оказанию услуг «</w:t>
      </w:r>
      <w:proofErr w:type="spellStart"/>
      <w:r w:rsidR="00B70AC5">
        <w:rPr>
          <w:rFonts w:ascii="Times New Roman" w:hAnsi="Times New Roman" w:cs="Times New Roman"/>
          <w:sz w:val="30"/>
          <w:szCs w:val="24"/>
        </w:rPr>
        <w:t>ДекорСити</w:t>
      </w:r>
      <w:proofErr w:type="spellEnd"/>
      <w:r w:rsidR="00B70AC5">
        <w:rPr>
          <w:rFonts w:ascii="Times New Roman" w:hAnsi="Times New Roman" w:cs="Times New Roman"/>
          <w:sz w:val="30"/>
          <w:szCs w:val="24"/>
        </w:rPr>
        <w:t>», ДЭУ-56, ЧТПУП «</w:t>
      </w:r>
      <w:proofErr w:type="spellStart"/>
      <w:r w:rsidR="00B70AC5">
        <w:rPr>
          <w:rFonts w:ascii="Times New Roman" w:hAnsi="Times New Roman" w:cs="Times New Roman"/>
          <w:sz w:val="30"/>
          <w:szCs w:val="24"/>
        </w:rPr>
        <w:t>Металлайз</w:t>
      </w:r>
      <w:proofErr w:type="spellEnd"/>
      <w:r w:rsidR="00B70AC5">
        <w:rPr>
          <w:rFonts w:ascii="Times New Roman" w:hAnsi="Times New Roman" w:cs="Times New Roman"/>
          <w:sz w:val="30"/>
          <w:szCs w:val="24"/>
        </w:rPr>
        <w:t>», ООО «</w:t>
      </w:r>
      <w:proofErr w:type="spellStart"/>
      <w:r w:rsidR="00B70AC5">
        <w:rPr>
          <w:rFonts w:ascii="Times New Roman" w:hAnsi="Times New Roman" w:cs="Times New Roman"/>
          <w:sz w:val="30"/>
          <w:szCs w:val="24"/>
        </w:rPr>
        <w:t>Сильвертур</w:t>
      </w:r>
      <w:proofErr w:type="spellEnd"/>
      <w:r w:rsidR="00B70AC5">
        <w:rPr>
          <w:rFonts w:ascii="Times New Roman" w:hAnsi="Times New Roman" w:cs="Times New Roman"/>
          <w:sz w:val="30"/>
          <w:szCs w:val="24"/>
        </w:rPr>
        <w:t xml:space="preserve"> групп», филиал «</w:t>
      </w:r>
      <w:proofErr w:type="spellStart"/>
      <w:r w:rsidR="00B70AC5">
        <w:rPr>
          <w:rFonts w:ascii="Times New Roman" w:hAnsi="Times New Roman" w:cs="Times New Roman"/>
          <w:sz w:val="30"/>
          <w:szCs w:val="24"/>
        </w:rPr>
        <w:t>Новогрудский</w:t>
      </w:r>
      <w:proofErr w:type="spellEnd"/>
      <w:r w:rsidR="00B70AC5">
        <w:rPr>
          <w:rFonts w:ascii="Times New Roman" w:hAnsi="Times New Roman" w:cs="Times New Roman"/>
          <w:sz w:val="30"/>
          <w:szCs w:val="24"/>
        </w:rPr>
        <w:t xml:space="preserve"> хлебозавод» ОАО «</w:t>
      </w:r>
      <w:proofErr w:type="spellStart"/>
      <w:r w:rsidR="00B70AC5">
        <w:rPr>
          <w:rFonts w:ascii="Times New Roman" w:hAnsi="Times New Roman" w:cs="Times New Roman"/>
          <w:sz w:val="30"/>
          <w:szCs w:val="24"/>
        </w:rPr>
        <w:t>Гроднохлебпром</w:t>
      </w:r>
      <w:proofErr w:type="spellEnd"/>
      <w:r w:rsidR="00B70AC5">
        <w:rPr>
          <w:rFonts w:ascii="Times New Roman" w:hAnsi="Times New Roman" w:cs="Times New Roman"/>
          <w:sz w:val="30"/>
          <w:szCs w:val="24"/>
        </w:rPr>
        <w:t>»</w:t>
      </w:r>
      <w:r w:rsidRPr="003C0D90">
        <w:rPr>
          <w:rFonts w:ascii="Times New Roman" w:hAnsi="Times New Roman" w:cs="Times New Roman"/>
          <w:sz w:val="30"/>
          <w:szCs w:val="24"/>
        </w:rPr>
        <w:t>).По результатам проведенных мониторингов нанимателям были направлены рекомендации, в которых было отражено</w:t>
      </w:r>
      <w:r w:rsidR="00B70AC5">
        <w:rPr>
          <w:rFonts w:ascii="Times New Roman" w:hAnsi="Times New Roman" w:cs="Times New Roman"/>
          <w:sz w:val="30"/>
          <w:szCs w:val="24"/>
        </w:rPr>
        <w:t>58</w:t>
      </w:r>
      <w:r w:rsidR="00B858CE" w:rsidRPr="003C0D90">
        <w:rPr>
          <w:rFonts w:ascii="Times New Roman" w:hAnsi="Times New Roman" w:cs="Times New Roman"/>
          <w:sz w:val="30"/>
          <w:szCs w:val="24"/>
        </w:rPr>
        <w:t xml:space="preserve"> нарушени</w:t>
      </w:r>
      <w:r w:rsidR="00E46CF2">
        <w:rPr>
          <w:rFonts w:ascii="Times New Roman" w:hAnsi="Times New Roman" w:cs="Times New Roman"/>
          <w:sz w:val="30"/>
          <w:szCs w:val="24"/>
        </w:rPr>
        <w:t xml:space="preserve">й </w:t>
      </w:r>
      <w:r w:rsidR="00B858CE" w:rsidRPr="003C0D90">
        <w:rPr>
          <w:rFonts w:ascii="Times New Roman" w:hAnsi="Times New Roman" w:cs="Times New Roman"/>
          <w:sz w:val="30"/>
          <w:szCs w:val="24"/>
        </w:rPr>
        <w:t>законодательства об охране труда</w:t>
      </w:r>
      <w:r w:rsidRPr="003C0D90">
        <w:rPr>
          <w:rFonts w:ascii="Times New Roman" w:hAnsi="Times New Roman" w:cs="Times New Roman"/>
          <w:sz w:val="30"/>
          <w:szCs w:val="24"/>
        </w:rPr>
        <w:t xml:space="preserve">. При проведении мониторингов было предложено приостановить эксплуатацию </w:t>
      </w:r>
      <w:r w:rsidR="00B70AC5">
        <w:rPr>
          <w:rFonts w:ascii="Times New Roman" w:hAnsi="Times New Roman" w:cs="Times New Roman"/>
          <w:sz w:val="30"/>
          <w:szCs w:val="24"/>
        </w:rPr>
        <w:t>37</w:t>
      </w:r>
      <w:r w:rsidRPr="003C0D90">
        <w:rPr>
          <w:rFonts w:ascii="Times New Roman" w:hAnsi="Times New Roman" w:cs="Times New Roman"/>
          <w:sz w:val="30"/>
          <w:szCs w:val="24"/>
        </w:rPr>
        <w:t xml:space="preserve"> единиц </w:t>
      </w:r>
      <w:r w:rsidR="00B70AC5">
        <w:rPr>
          <w:rFonts w:ascii="Times New Roman" w:hAnsi="Times New Roman" w:cs="Times New Roman"/>
          <w:sz w:val="30"/>
          <w:szCs w:val="24"/>
        </w:rPr>
        <w:t xml:space="preserve">неисправного </w:t>
      </w:r>
      <w:r w:rsidRPr="003C0D90">
        <w:rPr>
          <w:rFonts w:ascii="Times New Roman" w:hAnsi="Times New Roman" w:cs="Times New Roman"/>
          <w:sz w:val="30"/>
          <w:szCs w:val="24"/>
        </w:rPr>
        <w:t>оборудования</w:t>
      </w:r>
      <w:r>
        <w:rPr>
          <w:rFonts w:ascii="Times New Roman" w:hAnsi="Times New Roman" w:cs="Times New Roman"/>
          <w:sz w:val="30"/>
          <w:szCs w:val="24"/>
        </w:rPr>
        <w:t>.</w:t>
      </w:r>
    </w:p>
    <w:p w:rsidR="00B70AC5" w:rsidRDefault="00B70AC5" w:rsidP="00B70AC5">
      <w:pPr>
        <w:pStyle w:val="table10"/>
        <w:ind w:firstLine="709"/>
        <w:jc w:val="both"/>
        <w:rPr>
          <w:sz w:val="30"/>
          <w:szCs w:val="40"/>
        </w:rPr>
      </w:pPr>
      <w:r>
        <w:rPr>
          <w:sz w:val="30"/>
          <w:szCs w:val="28"/>
        </w:rPr>
        <w:t>Вовтором</w:t>
      </w:r>
      <w:r w:rsidR="00EF7779">
        <w:rPr>
          <w:sz w:val="30"/>
          <w:szCs w:val="28"/>
        </w:rPr>
        <w:t xml:space="preserve"> квартале 2026 года </w:t>
      </w:r>
      <w:r w:rsidR="007220D9" w:rsidRPr="007220D9">
        <w:rPr>
          <w:sz w:val="30"/>
          <w:szCs w:val="28"/>
        </w:rPr>
        <w:t>зарегистрирован один несчастный случай</w:t>
      </w:r>
      <w:r w:rsidR="007654C3">
        <w:rPr>
          <w:sz w:val="30"/>
          <w:szCs w:val="28"/>
        </w:rPr>
        <w:t xml:space="preserve"> не с тяжелым исходом</w:t>
      </w:r>
      <w:r w:rsidR="003C0D90">
        <w:rPr>
          <w:sz w:val="30"/>
          <w:szCs w:val="28"/>
        </w:rPr>
        <w:t>,</w:t>
      </w:r>
      <w:r w:rsidR="007220D9" w:rsidRPr="007220D9">
        <w:rPr>
          <w:sz w:val="30"/>
          <w:szCs w:val="28"/>
        </w:rPr>
        <w:t xml:space="preserve"> происшедший </w:t>
      </w:r>
      <w:r w:rsidRPr="00B70AC5">
        <w:rPr>
          <w:sz w:val="30"/>
          <w:szCs w:val="40"/>
        </w:rPr>
        <w:t>09.04.2026 с работником, проходящим обучение по профессии штамповщик в ОАО «</w:t>
      </w:r>
      <w:proofErr w:type="spellStart"/>
      <w:r w:rsidRPr="00B70AC5">
        <w:rPr>
          <w:sz w:val="30"/>
          <w:szCs w:val="40"/>
        </w:rPr>
        <w:t>Новогрудский</w:t>
      </w:r>
      <w:proofErr w:type="spellEnd"/>
      <w:r w:rsidRPr="00B70AC5">
        <w:rPr>
          <w:sz w:val="30"/>
          <w:szCs w:val="40"/>
        </w:rPr>
        <w:t xml:space="preserve"> завод газовой аппаратуры». Причина несчастного случая - нарушение потерпевшей требований локальных правовых актов по охране труда (потерпевшая, не используя специальное приспособление (захват) для укладки (снятия) заготовок попыталась рукой произвести регулировку уложенной в нижней части открытого вида штампа заготовки, в это время произошло срабатывание пресса в результате чего потерпевшая получила травму руки). </w:t>
      </w:r>
    </w:p>
    <w:p w:rsidR="00B70AC5" w:rsidRDefault="00B70AC5" w:rsidP="00B70AC5">
      <w:pPr>
        <w:pStyle w:val="table10"/>
        <w:ind w:firstLine="709"/>
        <w:jc w:val="both"/>
        <w:rPr>
          <w:sz w:val="30"/>
          <w:szCs w:val="30"/>
        </w:rPr>
      </w:pPr>
      <w:r w:rsidRPr="00F957F5">
        <w:rPr>
          <w:sz w:val="30"/>
          <w:szCs w:val="40"/>
        </w:rPr>
        <w:t>Также в ЛТП-5 26.05.2026 произошел групповой несчастный случай на собственном производстве, при котором пострадало два работника</w:t>
      </w:r>
      <w:r w:rsidR="00F957F5" w:rsidRPr="00F957F5">
        <w:rPr>
          <w:sz w:val="30"/>
          <w:szCs w:val="40"/>
        </w:rPr>
        <w:t xml:space="preserve"> (один работник получил тяжелую травму, второй не тяжелую)</w:t>
      </w:r>
      <w:r w:rsidRPr="00F957F5">
        <w:rPr>
          <w:sz w:val="30"/>
          <w:szCs w:val="40"/>
        </w:rPr>
        <w:t xml:space="preserve">. </w:t>
      </w:r>
      <w:r w:rsidR="00F957F5" w:rsidRPr="00F957F5">
        <w:rPr>
          <w:sz w:val="30"/>
          <w:szCs w:val="40"/>
        </w:rPr>
        <w:t xml:space="preserve">На основании п.38 </w:t>
      </w:r>
      <w:r w:rsidR="00F957F5" w:rsidRPr="00577128">
        <w:rPr>
          <w:sz w:val="30"/>
          <w:szCs w:val="30"/>
        </w:rPr>
        <w:t>Правил расследования и учета несчастных случаев на производстве и профессиональных заболеваний, утвержденных постановлением Совета Министров Республики Беларусь от 15 января 2004 г. № 30</w:t>
      </w:r>
      <w:r w:rsidR="00F957F5">
        <w:rPr>
          <w:sz w:val="30"/>
          <w:szCs w:val="30"/>
        </w:rPr>
        <w:t xml:space="preserve">, расследование данного несчастного случая было проведено комиссией ЛТП-5. В </w:t>
      </w:r>
      <w:proofErr w:type="spellStart"/>
      <w:r w:rsidR="00F957F5">
        <w:rPr>
          <w:sz w:val="30"/>
          <w:szCs w:val="30"/>
        </w:rPr>
        <w:t>Новогрудский</w:t>
      </w:r>
      <w:proofErr w:type="spellEnd"/>
      <w:r w:rsidR="00F957F5">
        <w:rPr>
          <w:sz w:val="30"/>
          <w:szCs w:val="30"/>
        </w:rPr>
        <w:t xml:space="preserve"> МРО 30.06.2026 из ЛТП-5 были предоставлены материалы расследования. По итогам изучения материалов расследования в адрес ЛТП-5 направлено требование на проведение </w:t>
      </w:r>
      <w:proofErr w:type="spellStart"/>
      <w:r w:rsidR="00F957F5">
        <w:rPr>
          <w:sz w:val="30"/>
          <w:szCs w:val="30"/>
        </w:rPr>
        <w:t>перерасследования</w:t>
      </w:r>
      <w:proofErr w:type="spellEnd"/>
      <w:r w:rsidR="00F957F5">
        <w:rPr>
          <w:sz w:val="30"/>
          <w:szCs w:val="30"/>
        </w:rPr>
        <w:t xml:space="preserve"> данного несчастного случая по причине того, что в актах формы Н-1 не в полном </w:t>
      </w:r>
      <w:r w:rsidR="00F957F5">
        <w:rPr>
          <w:sz w:val="30"/>
          <w:szCs w:val="30"/>
        </w:rPr>
        <w:lastRenderedPageBreak/>
        <w:t>объеме были указаны обстоятельства несчастного случая и неправильно была установлена причина несчастного случая.</w:t>
      </w:r>
    </w:p>
    <w:p w:rsidR="00AC1776" w:rsidRPr="00AC1776" w:rsidRDefault="00AC1776" w:rsidP="00AC1776">
      <w:pPr>
        <w:pStyle w:val="table10"/>
        <w:ind w:firstLine="709"/>
        <w:jc w:val="both"/>
        <w:rPr>
          <w:sz w:val="30"/>
          <w:szCs w:val="40"/>
        </w:rPr>
      </w:pPr>
      <w:r w:rsidRPr="00AC1776">
        <w:rPr>
          <w:sz w:val="30"/>
          <w:szCs w:val="40"/>
        </w:rPr>
        <w:t xml:space="preserve">Необходимо отметить, что в </w:t>
      </w:r>
      <w:proofErr w:type="spellStart"/>
      <w:r w:rsidRPr="00AC1776">
        <w:rPr>
          <w:sz w:val="30"/>
          <w:szCs w:val="40"/>
        </w:rPr>
        <w:t>Новогрудском</w:t>
      </w:r>
      <w:proofErr w:type="spellEnd"/>
      <w:r w:rsidRPr="00AC1776">
        <w:rPr>
          <w:sz w:val="30"/>
          <w:szCs w:val="40"/>
        </w:rPr>
        <w:t xml:space="preserve"> районе за истекший период 2026 года наблюдается рост производственного травматизма по сравнению с аналогичным периодом 2025 года. Так за истекший период 2025 года на территории </w:t>
      </w:r>
      <w:proofErr w:type="spellStart"/>
      <w:r w:rsidRPr="00AC1776">
        <w:rPr>
          <w:sz w:val="30"/>
          <w:szCs w:val="40"/>
        </w:rPr>
        <w:t>Новогрудского</w:t>
      </w:r>
      <w:proofErr w:type="spellEnd"/>
      <w:r w:rsidRPr="00AC1776">
        <w:rPr>
          <w:sz w:val="30"/>
          <w:szCs w:val="40"/>
        </w:rPr>
        <w:t xml:space="preserve"> района был зарегистрирован один несчастный случай не с тяжелым исходом, происшедший 29.03.2025 с работником строительной бригады ОАО «</w:t>
      </w:r>
      <w:proofErr w:type="spellStart"/>
      <w:r w:rsidRPr="00AC1776">
        <w:rPr>
          <w:sz w:val="30"/>
          <w:szCs w:val="40"/>
        </w:rPr>
        <w:t>Принеманский</w:t>
      </w:r>
      <w:proofErr w:type="spellEnd"/>
      <w:r w:rsidRPr="00AC1776">
        <w:rPr>
          <w:sz w:val="30"/>
          <w:szCs w:val="40"/>
        </w:rPr>
        <w:t>». За аналогичный период 2026 года зарегистрирован один несчастный случай, приведший к тяжелой производственной травме, происшедший 04.02.2026 с каменщиком ОАО «</w:t>
      </w:r>
      <w:proofErr w:type="spellStart"/>
      <w:r w:rsidRPr="00AC1776">
        <w:rPr>
          <w:sz w:val="30"/>
          <w:szCs w:val="40"/>
        </w:rPr>
        <w:t>Новогрудское</w:t>
      </w:r>
      <w:proofErr w:type="spellEnd"/>
      <w:r w:rsidRPr="00AC1776">
        <w:rPr>
          <w:sz w:val="30"/>
          <w:szCs w:val="40"/>
        </w:rPr>
        <w:t xml:space="preserve"> строительно-монтажное управление»</w:t>
      </w:r>
      <w:r>
        <w:rPr>
          <w:sz w:val="30"/>
          <w:szCs w:val="40"/>
        </w:rPr>
        <w:t>.</w:t>
      </w:r>
      <w:r w:rsidRPr="00AC1776">
        <w:rPr>
          <w:sz w:val="30"/>
          <w:szCs w:val="40"/>
        </w:rPr>
        <w:t xml:space="preserve"> Также зарегистрированы два несчастных случая не с тяжелым исходом (04.01.2026 с лаборантом СУП «</w:t>
      </w:r>
      <w:proofErr w:type="spellStart"/>
      <w:r w:rsidRPr="00AC1776">
        <w:rPr>
          <w:sz w:val="30"/>
          <w:szCs w:val="40"/>
        </w:rPr>
        <w:t>АгроМолДар</w:t>
      </w:r>
      <w:proofErr w:type="spellEnd"/>
      <w:r w:rsidRPr="00AC1776">
        <w:rPr>
          <w:sz w:val="30"/>
          <w:szCs w:val="40"/>
        </w:rPr>
        <w:t>», 09.04.2026 с работником, проходящим обучение по профессии штамповщик в ОАО «</w:t>
      </w:r>
      <w:proofErr w:type="spellStart"/>
      <w:r w:rsidRPr="00AC1776">
        <w:rPr>
          <w:sz w:val="30"/>
          <w:szCs w:val="40"/>
        </w:rPr>
        <w:t>Новогрудский</w:t>
      </w:r>
      <w:proofErr w:type="spellEnd"/>
      <w:r w:rsidRPr="00AC1776">
        <w:rPr>
          <w:sz w:val="30"/>
          <w:szCs w:val="40"/>
        </w:rPr>
        <w:t xml:space="preserve"> завод газовой аппаратуры»</w:t>
      </w:r>
      <w:r w:rsidR="00AD3A5B">
        <w:rPr>
          <w:sz w:val="30"/>
          <w:szCs w:val="40"/>
        </w:rPr>
        <w:t>)</w:t>
      </w:r>
      <w:r w:rsidRPr="00AC1776">
        <w:rPr>
          <w:sz w:val="30"/>
          <w:szCs w:val="40"/>
        </w:rPr>
        <w:t xml:space="preserve"> Также в ЛТП-5 26.05.2026 произошел групповой несчастный случай.</w:t>
      </w:r>
    </w:p>
    <w:p w:rsidR="000E074D" w:rsidRDefault="000E074D" w:rsidP="000E074D">
      <w:pPr>
        <w:pStyle w:val="aa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2D2FA2">
        <w:rPr>
          <w:rFonts w:ascii="Times New Roman" w:hAnsi="Times New Roman" w:cs="Times New Roman"/>
          <w:sz w:val="30"/>
          <w:szCs w:val="28"/>
        </w:rPr>
        <w:t xml:space="preserve">В период проведения областного месячника безопасности труда </w:t>
      </w:r>
      <w:r w:rsidR="00B51109">
        <w:rPr>
          <w:rFonts w:ascii="Times New Roman" w:hAnsi="Times New Roman" w:cs="Times New Roman"/>
          <w:sz w:val="30"/>
          <w:szCs w:val="28"/>
        </w:rPr>
        <w:t>при проведении посевной компании</w:t>
      </w:r>
      <w:r w:rsidRPr="002D2FA2">
        <w:rPr>
          <w:rFonts w:ascii="Times New Roman" w:hAnsi="Times New Roman" w:cs="Times New Roman"/>
          <w:sz w:val="30"/>
          <w:szCs w:val="28"/>
        </w:rPr>
        <w:t xml:space="preserve"> в составе мобильной группы </w:t>
      </w:r>
      <w:r>
        <w:rPr>
          <w:rFonts w:ascii="Times New Roman" w:hAnsi="Times New Roman" w:cs="Times New Roman"/>
          <w:sz w:val="30"/>
          <w:szCs w:val="28"/>
        </w:rPr>
        <w:t xml:space="preserve">в </w:t>
      </w:r>
      <w:r w:rsidR="00B51109">
        <w:rPr>
          <w:rFonts w:ascii="Times New Roman" w:hAnsi="Times New Roman" w:cs="Times New Roman"/>
          <w:sz w:val="30"/>
          <w:szCs w:val="28"/>
        </w:rPr>
        <w:t>апреле</w:t>
      </w:r>
      <w:r>
        <w:rPr>
          <w:rFonts w:ascii="Times New Roman" w:hAnsi="Times New Roman" w:cs="Times New Roman"/>
          <w:sz w:val="30"/>
          <w:szCs w:val="28"/>
        </w:rPr>
        <w:t xml:space="preserve"> 2026 года</w:t>
      </w:r>
      <w:r w:rsidR="0030076E">
        <w:rPr>
          <w:rFonts w:ascii="Times New Roman" w:hAnsi="Times New Roman" w:cs="Times New Roman"/>
          <w:sz w:val="30"/>
          <w:szCs w:val="28"/>
        </w:rPr>
        <w:t xml:space="preserve"> были посещены сельскохозяйственны</w:t>
      </w:r>
      <w:r w:rsidR="00B51109">
        <w:rPr>
          <w:rFonts w:ascii="Times New Roman" w:hAnsi="Times New Roman" w:cs="Times New Roman"/>
          <w:sz w:val="30"/>
          <w:szCs w:val="28"/>
        </w:rPr>
        <w:t>е</w:t>
      </w:r>
      <w:r w:rsidR="0030076E">
        <w:rPr>
          <w:rFonts w:ascii="Times New Roman" w:hAnsi="Times New Roman" w:cs="Times New Roman"/>
          <w:sz w:val="30"/>
          <w:szCs w:val="28"/>
        </w:rPr>
        <w:t xml:space="preserve"> </w:t>
      </w:r>
      <w:proofErr w:type="spellStart"/>
      <w:r w:rsidR="0030076E">
        <w:rPr>
          <w:rFonts w:ascii="Times New Roman" w:hAnsi="Times New Roman" w:cs="Times New Roman"/>
          <w:sz w:val="30"/>
          <w:szCs w:val="28"/>
        </w:rPr>
        <w:t>организаци</w:t>
      </w:r>
      <w:r w:rsidR="00B51109">
        <w:rPr>
          <w:rFonts w:ascii="Times New Roman" w:hAnsi="Times New Roman" w:cs="Times New Roman"/>
          <w:sz w:val="30"/>
          <w:szCs w:val="28"/>
        </w:rPr>
        <w:t>и</w:t>
      </w:r>
      <w:r w:rsidRPr="002D2FA2">
        <w:rPr>
          <w:rFonts w:ascii="Times New Roman" w:hAnsi="Times New Roman" w:cs="Times New Roman"/>
          <w:sz w:val="30"/>
          <w:szCs w:val="28"/>
        </w:rPr>
        <w:t>Новогрудского</w:t>
      </w:r>
      <w:proofErr w:type="spellEnd"/>
      <w:r w:rsidRPr="002D2FA2">
        <w:rPr>
          <w:rFonts w:ascii="Times New Roman" w:hAnsi="Times New Roman" w:cs="Times New Roman"/>
          <w:sz w:val="30"/>
          <w:szCs w:val="28"/>
        </w:rPr>
        <w:t xml:space="preserve"> рай</w:t>
      </w:r>
      <w:r w:rsidR="0030076E">
        <w:rPr>
          <w:rFonts w:ascii="Times New Roman" w:hAnsi="Times New Roman" w:cs="Times New Roman"/>
          <w:sz w:val="30"/>
          <w:szCs w:val="28"/>
        </w:rPr>
        <w:t>она.</w:t>
      </w:r>
      <w:r w:rsidR="00B51109">
        <w:rPr>
          <w:rFonts w:ascii="Times New Roman" w:hAnsi="Times New Roman" w:cs="Times New Roman"/>
          <w:sz w:val="30"/>
          <w:szCs w:val="28"/>
        </w:rPr>
        <w:t xml:space="preserve"> В ходе посещения были установлены нарушения при эксплуатации и проведении работ по ремонту автотракторной техники.</w:t>
      </w:r>
    </w:p>
    <w:p w:rsidR="00B51109" w:rsidRPr="00005661" w:rsidRDefault="00B51109" w:rsidP="00B511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4"/>
        </w:rPr>
      </w:pPr>
      <w:r w:rsidRPr="00005661">
        <w:rPr>
          <w:rFonts w:ascii="Times New Roman" w:hAnsi="Times New Roman" w:cs="Times New Roman"/>
          <w:sz w:val="30"/>
          <w:szCs w:val="28"/>
        </w:rPr>
        <w:t>В ходе посещения СУП «</w:t>
      </w:r>
      <w:proofErr w:type="spellStart"/>
      <w:r w:rsidRPr="00005661">
        <w:rPr>
          <w:rFonts w:ascii="Times New Roman" w:hAnsi="Times New Roman" w:cs="Times New Roman"/>
          <w:sz w:val="30"/>
          <w:szCs w:val="28"/>
        </w:rPr>
        <w:t>АгроМолДар</w:t>
      </w:r>
      <w:proofErr w:type="spellEnd"/>
      <w:r w:rsidRPr="00005661">
        <w:rPr>
          <w:rFonts w:ascii="Times New Roman" w:hAnsi="Times New Roman" w:cs="Times New Roman"/>
          <w:sz w:val="30"/>
          <w:szCs w:val="28"/>
        </w:rPr>
        <w:t xml:space="preserve">» было установлено, что </w:t>
      </w:r>
      <w:r w:rsidRPr="00005661">
        <w:rPr>
          <w:rFonts w:ascii="Times New Roman" w:hAnsi="Times New Roman" w:cs="Times New Roman"/>
          <w:color w:val="000000" w:themeColor="text1"/>
          <w:sz w:val="30"/>
        </w:rPr>
        <w:t xml:space="preserve">в помещении </w:t>
      </w:r>
      <w:r w:rsidRPr="00005661">
        <w:rPr>
          <w:rFonts w:ascii="Times New Roman" w:hAnsi="Times New Roman" w:cs="Times New Roman"/>
          <w:sz w:val="30"/>
        </w:rPr>
        <w:t>ремонтных мастерских МТП «</w:t>
      </w:r>
      <w:proofErr w:type="spellStart"/>
      <w:r w:rsidRPr="00005661">
        <w:rPr>
          <w:rFonts w:ascii="Times New Roman" w:hAnsi="Times New Roman" w:cs="Times New Roman"/>
          <w:sz w:val="30"/>
        </w:rPr>
        <w:t>Ладеники</w:t>
      </w:r>
      <w:proofErr w:type="spellEnd"/>
      <w:r w:rsidRPr="00005661">
        <w:rPr>
          <w:rFonts w:ascii="Times New Roman" w:hAnsi="Times New Roman" w:cs="Times New Roman"/>
          <w:sz w:val="30"/>
        </w:rPr>
        <w:t xml:space="preserve">» </w:t>
      </w:r>
      <w:r w:rsidRPr="00005661">
        <w:rPr>
          <w:rFonts w:ascii="Times New Roman" w:hAnsi="Times New Roman" w:cs="Times New Roman"/>
          <w:color w:val="000000" w:themeColor="text1"/>
          <w:sz w:val="30"/>
        </w:rPr>
        <w:t xml:space="preserve">эксплуатировался компрессор, не прошедший освидетельствование (на компрессоре отсутствовала соответствующая информация), </w:t>
      </w:r>
      <w:r w:rsidRPr="00005661">
        <w:rPr>
          <w:rFonts w:ascii="Times New Roman" w:hAnsi="Times New Roman" w:cs="Times New Roman"/>
          <w:sz w:val="30"/>
        </w:rPr>
        <w:t xml:space="preserve">эксплуатировался настольный сверлильный станок, в котором отсутствовало стационарное или ручное зажимное приспособление (зажимные устройства, упоры, направляющие, кондукторы и иные) для обеспечения надежного закрепления обрабатываемых деталей, в станке не работало устройство для возврата шпинделя в исходное положение, </w:t>
      </w:r>
      <w:r w:rsidRPr="00005661">
        <w:rPr>
          <w:rFonts w:ascii="Times New Roman" w:hAnsi="Times New Roman" w:cs="Times New Roman"/>
          <w:color w:val="000000" w:themeColor="text1"/>
          <w:sz w:val="30"/>
        </w:rPr>
        <w:t xml:space="preserve">эксплуатировалась кран-балка не прошедшая в установленный срок государственный контроль технического состояния (ГКТС) – на кран-балке имелась табличка о дате следующего ГКТС: октябрь 2025 года, </w:t>
      </w:r>
      <w:r w:rsidRPr="00005661">
        <w:rPr>
          <w:rFonts w:ascii="Times New Roman" w:hAnsi="Times New Roman" w:cs="Times New Roman"/>
          <w:sz w:val="30"/>
          <w:szCs w:val="25"/>
        </w:rPr>
        <w:t>на поле при проведении работ по обработке посевов для подвоза воды эксплуатировался трактор МТЗ рег. знак СК-4 9132 в сцепке с прицепом на котором была установлена емкость с водой, без подключения тормозной системы прицепа</w:t>
      </w:r>
      <w:r w:rsidRPr="00005661">
        <w:rPr>
          <w:rFonts w:ascii="Times New Roman" w:hAnsi="Times New Roman" w:cs="Times New Roman"/>
          <w:sz w:val="30"/>
          <w:szCs w:val="24"/>
        </w:rPr>
        <w:t>.</w:t>
      </w:r>
    </w:p>
    <w:p w:rsidR="00B51109" w:rsidRPr="00005661" w:rsidRDefault="00B51109" w:rsidP="00B511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</w:rPr>
      </w:pPr>
      <w:r w:rsidRPr="00005661">
        <w:rPr>
          <w:rFonts w:ascii="Times New Roman" w:hAnsi="Times New Roman" w:cs="Times New Roman"/>
          <w:sz w:val="30"/>
          <w:szCs w:val="28"/>
        </w:rPr>
        <w:t>В ходе посещения филиала «</w:t>
      </w:r>
      <w:proofErr w:type="spellStart"/>
      <w:r w:rsidRPr="00005661">
        <w:rPr>
          <w:rFonts w:ascii="Times New Roman" w:hAnsi="Times New Roman" w:cs="Times New Roman"/>
          <w:sz w:val="30"/>
          <w:szCs w:val="28"/>
        </w:rPr>
        <w:t>АгроНеман</w:t>
      </w:r>
      <w:proofErr w:type="spellEnd"/>
      <w:r w:rsidRPr="00005661">
        <w:rPr>
          <w:rFonts w:ascii="Times New Roman" w:hAnsi="Times New Roman" w:cs="Times New Roman"/>
          <w:sz w:val="30"/>
          <w:szCs w:val="28"/>
        </w:rPr>
        <w:t>» ОАО «</w:t>
      </w:r>
      <w:proofErr w:type="spellStart"/>
      <w:r w:rsidRPr="00005661">
        <w:rPr>
          <w:rFonts w:ascii="Times New Roman" w:hAnsi="Times New Roman" w:cs="Times New Roman"/>
          <w:sz w:val="30"/>
          <w:szCs w:val="28"/>
        </w:rPr>
        <w:t>Лидахлебопродукт</w:t>
      </w:r>
      <w:proofErr w:type="spellEnd"/>
      <w:r w:rsidRPr="00005661">
        <w:rPr>
          <w:rFonts w:ascii="Times New Roman" w:hAnsi="Times New Roman" w:cs="Times New Roman"/>
          <w:sz w:val="30"/>
          <w:szCs w:val="28"/>
        </w:rPr>
        <w:t xml:space="preserve">» было установлено, что </w:t>
      </w:r>
      <w:r w:rsidRPr="00005661">
        <w:rPr>
          <w:rFonts w:ascii="Times New Roman" w:hAnsi="Times New Roman" w:cs="Times New Roman"/>
          <w:sz w:val="30"/>
          <w:szCs w:val="24"/>
        </w:rPr>
        <w:t>в помещении мастерской МТП «</w:t>
      </w:r>
      <w:proofErr w:type="spellStart"/>
      <w:r w:rsidRPr="00005661">
        <w:rPr>
          <w:rFonts w:ascii="Times New Roman" w:hAnsi="Times New Roman" w:cs="Times New Roman"/>
          <w:sz w:val="30"/>
          <w:szCs w:val="24"/>
        </w:rPr>
        <w:t>Петревичи</w:t>
      </w:r>
      <w:proofErr w:type="spellEnd"/>
      <w:r w:rsidRPr="00005661">
        <w:rPr>
          <w:rFonts w:ascii="Times New Roman" w:hAnsi="Times New Roman" w:cs="Times New Roman"/>
          <w:sz w:val="30"/>
          <w:szCs w:val="24"/>
        </w:rPr>
        <w:t xml:space="preserve">» эксплуатировались </w:t>
      </w:r>
      <w:r w:rsidRPr="00005661">
        <w:rPr>
          <w:rFonts w:ascii="Times New Roman" w:eastAsia="Calibri" w:hAnsi="Times New Roman" w:cs="Times New Roman"/>
          <w:sz w:val="30"/>
          <w:szCs w:val="24"/>
        </w:rPr>
        <w:t>съемные грузозахватные приспособления (цепи)</w:t>
      </w:r>
      <w:r w:rsidRPr="00005661">
        <w:rPr>
          <w:rFonts w:ascii="Times New Roman" w:hAnsi="Times New Roman" w:cs="Times New Roman"/>
          <w:sz w:val="30"/>
          <w:szCs w:val="24"/>
        </w:rPr>
        <w:t>, н</w:t>
      </w:r>
      <w:r w:rsidRPr="00005661">
        <w:rPr>
          <w:rFonts w:ascii="Times New Roman" w:eastAsia="Calibri" w:hAnsi="Times New Roman" w:cs="Times New Roman"/>
          <w:sz w:val="30"/>
          <w:szCs w:val="24"/>
        </w:rPr>
        <w:t xml:space="preserve">а крюках которых отсутствовали предохранительные замки, </w:t>
      </w:r>
      <w:r w:rsidRPr="00005661">
        <w:rPr>
          <w:rFonts w:ascii="Times New Roman" w:hAnsi="Times New Roman" w:cs="Times New Roman"/>
          <w:sz w:val="30"/>
          <w:szCs w:val="24"/>
        </w:rPr>
        <w:t xml:space="preserve">эксплуатировался самодельный молоток с металлической рукояткой, </w:t>
      </w:r>
      <w:r w:rsidRPr="00005661">
        <w:rPr>
          <w:rFonts w:ascii="Times New Roman" w:hAnsi="Times New Roman" w:cs="Times New Roman"/>
          <w:color w:val="000000" w:themeColor="text1"/>
          <w:sz w:val="30"/>
        </w:rPr>
        <w:t xml:space="preserve">эксплуатировался компрессор, на котором был установлен манометр не прошедший </w:t>
      </w:r>
      <w:proofErr w:type="spellStart"/>
      <w:r w:rsidRPr="00005661">
        <w:rPr>
          <w:rFonts w:ascii="Times New Roman" w:hAnsi="Times New Roman" w:cs="Times New Roman"/>
          <w:color w:val="000000" w:themeColor="text1"/>
          <w:sz w:val="30"/>
        </w:rPr>
        <w:t>госповерку</w:t>
      </w:r>
      <w:proofErr w:type="spellEnd"/>
      <w:r w:rsidRPr="00005661">
        <w:rPr>
          <w:rFonts w:ascii="Times New Roman" w:hAnsi="Times New Roman" w:cs="Times New Roman"/>
          <w:color w:val="000000" w:themeColor="text1"/>
          <w:sz w:val="30"/>
        </w:rPr>
        <w:t>, эксплуатировался электросварочный аппарат не прошедший проверку и испытание (на сварочном аппарате отсутствовала соответствующая информация).</w:t>
      </w:r>
    </w:p>
    <w:p w:rsidR="00005661" w:rsidRPr="00005661" w:rsidRDefault="00005661" w:rsidP="00B511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005661">
        <w:rPr>
          <w:rFonts w:ascii="Times New Roman" w:hAnsi="Times New Roman" w:cs="Times New Roman"/>
          <w:color w:val="000000" w:themeColor="text1"/>
          <w:sz w:val="30"/>
        </w:rPr>
        <w:lastRenderedPageBreak/>
        <w:t>Аналогичные нарушения были установлены и в СРДУП «</w:t>
      </w:r>
      <w:proofErr w:type="spellStart"/>
      <w:r w:rsidRPr="00005661">
        <w:rPr>
          <w:rFonts w:ascii="Times New Roman" w:hAnsi="Times New Roman" w:cs="Times New Roman"/>
          <w:color w:val="000000" w:themeColor="text1"/>
          <w:sz w:val="30"/>
        </w:rPr>
        <w:t>Свитязь</w:t>
      </w:r>
      <w:proofErr w:type="spellEnd"/>
      <w:r w:rsidRPr="00005661">
        <w:rPr>
          <w:rFonts w:ascii="Times New Roman" w:hAnsi="Times New Roman" w:cs="Times New Roman"/>
          <w:color w:val="000000" w:themeColor="text1"/>
          <w:sz w:val="30"/>
        </w:rPr>
        <w:t>», ОАО «</w:t>
      </w:r>
      <w:proofErr w:type="spellStart"/>
      <w:r w:rsidRPr="00005661">
        <w:rPr>
          <w:rFonts w:ascii="Times New Roman" w:hAnsi="Times New Roman" w:cs="Times New Roman"/>
          <w:color w:val="000000" w:themeColor="text1"/>
          <w:sz w:val="30"/>
        </w:rPr>
        <w:t>Кошелево-Агро</w:t>
      </w:r>
      <w:proofErr w:type="spellEnd"/>
      <w:r w:rsidRPr="00005661">
        <w:rPr>
          <w:rFonts w:ascii="Times New Roman" w:hAnsi="Times New Roman" w:cs="Times New Roman"/>
          <w:color w:val="000000" w:themeColor="text1"/>
          <w:sz w:val="30"/>
        </w:rPr>
        <w:t>».</w:t>
      </w:r>
    </w:p>
    <w:p w:rsidR="00B51109" w:rsidRPr="00005661" w:rsidRDefault="00B51109" w:rsidP="000E074D">
      <w:pPr>
        <w:pStyle w:val="aa"/>
        <w:ind w:firstLine="709"/>
        <w:jc w:val="both"/>
        <w:rPr>
          <w:rFonts w:ascii="Times New Roman" w:hAnsi="Times New Roman" w:cs="Times New Roman"/>
          <w:sz w:val="30"/>
        </w:rPr>
      </w:pPr>
      <w:r w:rsidRPr="00005661">
        <w:rPr>
          <w:rFonts w:ascii="Times New Roman" w:hAnsi="Times New Roman" w:cs="Times New Roman"/>
          <w:sz w:val="30"/>
          <w:szCs w:val="30"/>
        </w:rPr>
        <w:t>В СПК «</w:t>
      </w:r>
      <w:proofErr w:type="spellStart"/>
      <w:r w:rsidRPr="00005661">
        <w:rPr>
          <w:rFonts w:ascii="Times New Roman" w:hAnsi="Times New Roman" w:cs="Times New Roman"/>
          <w:sz w:val="30"/>
          <w:szCs w:val="30"/>
        </w:rPr>
        <w:t>Негневичи</w:t>
      </w:r>
      <w:proofErr w:type="spellEnd"/>
      <w:r w:rsidRPr="00005661">
        <w:rPr>
          <w:rFonts w:ascii="Times New Roman" w:hAnsi="Times New Roman" w:cs="Times New Roman"/>
          <w:sz w:val="30"/>
          <w:szCs w:val="30"/>
        </w:rPr>
        <w:t xml:space="preserve">» </w:t>
      </w:r>
      <w:r w:rsidRPr="00005661">
        <w:rPr>
          <w:rFonts w:ascii="Times New Roman" w:hAnsi="Times New Roman" w:cs="Times New Roman"/>
          <w:sz w:val="30"/>
        </w:rPr>
        <w:t xml:space="preserve">на поле вблизи </w:t>
      </w:r>
      <w:proofErr w:type="spellStart"/>
      <w:r w:rsidRPr="00005661">
        <w:rPr>
          <w:rFonts w:ascii="Times New Roman" w:hAnsi="Times New Roman" w:cs="Times New Roman"/>
          <w:sz w:val="30"/>
        </w:rPr>
        <w:t>д.СтарыеНегневичи</w:t>
      </w:r>
      <w:proofErr w:type="spellEnd"/>
      <w:r w:rsidRPr="00005661">
        <w:rPr>
          <w:rFonts w:ascii="Times New Roman" w:hAnsi="Times New Roman" w:cs="Times New Roman"/>
          <w:sz w:val="30"/>
        </w:rPr>
        <w:t xml:space="preserve"> были допущены к эксплуатации трактор «Белорус»-3022 рег. знак СК-4 1968 в сцепке с навозоразбрасывателем </w:t>
      </w:r>
      <w:r w:rsidRPr="00005661">
        <w:rPr>
          <w:rFonts w:ascii="Times New Roman" w:hAnsi="Times New Roman" w:cs="Times New Roman"/>
          <w:sz w:val="30"/>
          <w:lang w:val="en-US"/>
        </w:rPr>
        <w:t>VIKING</w:t>
      </w:r>
      <w:r w:rsidRPr="00005661">
        <w:rPr>
          <w:rFonts w:ascii="Times New Roman" w:hAnsi="Times New Roman" w:cs="Times New Roman"/>
          <w:sz w:val="30"/>
        </w:rPr>
        <w:t xml:space="preserve">, на поле вблизи </w:t>
      </w:r>
      <w:proofErr w:type="spellStart"/>
      <w:r w:rsidRPr="00005661">
        <w:rPr>
          <w:rFonts w:ascii="Times New Roman" w:hAnsi="Times New Roman" w:cs="Times New Roman"/>
          <w:sz w:val="30"/>
        </w:rPr>
        <w:t>д.Клюковичи</w:t>
      </w:r>
      <w:proofErr w:type="spellEnd"/>
      <w:r w:rsidRPr="00005661">
        <w:rPr>
          <w:rFonts w:ascii="Times New Roman" w:hAnsi="Times New Roman" w:cs="Times New Roman"/>
          <w:sz w:val="30"/>
        </w:rPr>
        <w:t xml:space="preserve"> был допущен к эксплуатации трактор МТЗ-1221 рег. знак СЕ-4 1140 с навозоразбрасывателем </w:t>
      </w:r>
      <w:r w:rsidRPr="00005661">
        <w:rPr>
          <w:rFonts w:ascii="Times New Roman" w:hAnsi="Times New Roman" w:cs="Times New Roman"/>
          <w:sz w:val="30"/>
          <w:lang w:val="en-US"/>
        </w:rPr>
        <w:t>SODMAC</w:t>
      </w:r>
      <w:r w:rsidRPr="00005661">
        <w:rPr>
          <w:rFonts w:ascii="Times New Roman" w:hAnsi="Times New Roman" w:cs="Times New Roman"/>
          <w:sz w:val="30"/>
        </w:rPr>
        <w:t xml:space="preserve"> без защитного ограждения соединительной крестовины карданной передачи привода от ВОМ трактора.</w:t>
      </w:r>
    </w:p>
    <w:p w:rsidR="00005661" w:rsidRDefault="00005661" w:rsidP="00005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005661">
        <w:rPr>
          <w:rFonts w:ascii="Times New Roman" w:hAnsi="Times New Roman" w:cs="Times New Roman"/>
          <w:sz w:val="30"/>
          <w:szCs w:val="28"/>
        </w:rPr>
        <w:t>В ОАО «Щорсы» два работника организации выполняли работу по загрузке минеральных удобрений из кузова автомобиля ГАЗ рег. знак АН 4743-4 в бункер трактора без применения средств индивидуальной защиты (были одеты в личную одежду).</w:t>
      </w:r>
    </w:p>
    <w:p w:rsidR="00BC69A6" w:rsidRDefault="00BC69A6" w:rsidP="00005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>
        <w:rPr>
          <w:rFonts w:ascii="Times New Roman" w:hAnsi="Times New Roman" w:cs="Times New Roman"/>
          <w:sz w:val="30"/>
          <w:szCs w:val="28"/>
        </w:rPr>
        <w:t xml:space="preserve">Проводимая надзорная деятельность показывает, что большинство нарушений устанавливаются при посещении сельскохозяйственных организаций, </w:t>
      </w:r>
    </w:p>
    <w:p w:rsidR="004076BF" w:rsidRDefault="004076BF" w:rsidP="00005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>
        <w:rPr>
          <w:rFonts w:ascii="Times New Roman" w:hAnsi="Times New Roman" w:cs="Times New Roman"/>
          <w:sz w:val="30"/>
          <w:szCs w:val="28"/>
        </w:rPr>
        <w:t>Необходимо отметить, что в отдельных сельскохозяйственных организациях (ОАО «</w:t>
      </w:r>
      <w:proofErr w:type="spellStart"/>
      <w:r>
        <w:rPr>
          <w:rFonts w:ascii="Times New Roman" w:hAnsi="Times New Roman" w:cs="Times New Roman"/>
          <w:sz w:val="30"/>
          <w:szCs w:val="28"/>
        </w:rPr>
        <w:t>Щорсы</w:t>
      </w:r>
      <w:proofErr w:type="spellEnd"/>
      <w:r>
        <w:rPr>
          <w:rFonts w:ascii="Times New Roman" w:hAnsi="Times New Roman" w:cs="Times New Roman"/>
          <w:sz w:val="30"/>
          <w:szCs w:val="28"/>
        </w:rPr>
        <w:t>», филиал «</w:t>
      </w:r>
      <w:proofErr w:type="spellStart"/>
      <w:r>
        <w:rPr>
          <w:rFonts w:ascii="Times New Roman" w:hAnsi="Times New Roman" w:cs="Times New Roman"/>
          <w:sz w:val="30"/>
          <w:szCs w:val="28"/>
        </w:rPr>
        <w:t>АгроНеман</w:t>
      </w:r>
      <w:proofErr w:type="spellEnd"/>
      <w:r>
        <w:rPr>
          <w:rFonts w:ascii="Times New Roman" w:hAnsi="Times New Roman" w:cs="Times New Roman"/>
          <w:sz w:val="30"/>
          <w:szCs w:val="28"/>
        </w:rPr>
        <w:t>» ОАО «</w:t>
      </w:r>
      <w:proofErr w:type="spellStart"/>
      <w:r>
        <w:rPr>
          <w:rFonts w:ascii="Times New Roman" w:hAnsi="Times New Roman" w:cs="Times New Roman"/>
          <w:sz w:val="30"/>
          <w:szCs w:val="28"/>
        </w:rPr>
        <w:t>Лидахлебопродукт</w:t>
      </w:r>
      <w:proofErr w:type="spellEnd"/>
      <w:r>
        <w:rPr>
          <w:rFonts w:ascii="Times New Roman" w:hAnsi="Times New Roman" w:cs="Times New Roman"/>
          <w:sz w:val="30"/>
          <w:szCs w:val="28"/>
        </w:rPr>
        <w:t>») не укомплектованы службы по охране труда, в СУП «</w:t>
      </w:r>
      <w:proofErr w:type="spellStart"/>
      <w:r>
        <w:rPr>
          <w:rFonts w:ascii="Times New Roman" w:hAnsi="Times New Roman" w:cs="Times New Roman"/>
          <w:sz w:val="30"/>
          <w:szCs w:val="28"/>
        </w:rPr>
        <w:t>Свитязь</w:t>
      </w:r>
      <w:proofErr w:type="spellEnd"/>
      <w:r>
        <w:rPr>
          <w:rFonts w:ascii="Times New Roman" w:hAnsi="Times New Roman" w:cs="Times New Roman"/>
          <w:sz w:val="30"/>
          <w:szCs w:val="28"/>
        </w:rPr>
        <w:t xml:space="preserve">» обязанности инженера по охране труда возложены на другого специалиста. Необходимо повышать эффективность работы специалистов по охране труда в сельскохозяйственных организациях, в большинстве случаев данными специалистами не оформляются предписания о выявленных ими нарушениях, а в отдельных организациях </w:t>
      </w:r>
      <w:r w:rsidR="00BC69A6">
        <w:rPr>
          <w:rFonts w:ascii="Times New Roman" w:hAnsi="Times New Roman" w:cs="Times New Roman"/>
          <w:sz w:val="30"/>
          <w:szCs w:val="28"/>
        </w:rPr>
        <w:t xml:space="preserve">не осуществляется </w:t>
      </w:r>
      <w:r>
        <w:rPr>
          <w:rFonts w:ascii="Times New Roman" w:hAnsi="Times New Roman" w:cs="Times New Roman"/>
          <w:sz w:val="30"/>
          <w:szCs w:val="28"/>
        </w:rPr>
        <w:t>периодический контроль за состоянием охраны труда. Со стороны профсоюзов не осуществляется общественный контроль.</w:t>
      </w:r>
    </w:p>
    <w:p w:rsidR="004C34E2" w:rsidRDefault="004C34E2" w:rsidP="000E074D">
      <w:pPr>
        <w:pStyle w:val="table10"/>
        <w:jc w:val="both"/>
        <w:rPr>
          <w:sz w:val="30"/>
          <w:szCs w:val="28"/>
        </w:rPr>
      </w:pPr>
      <w:bookmarkStart w:id="0" w:name="_GoBack"/>
      <w:bookmarkEnd w:id="0"/>
      <w:r w:rsidRPr="00E27EC7">
        <w:rPr>
          <w:sz w:val="30"/>
          <w:szCs w:val="28"/>
        </w:rPr>
        <w:t>Все вышеизложенное указывает, что должностным лицам предприятий на всех уровнях управления необходимо больше внимания уделять развитию чувства ответственности работающих за собственную безопасность, активизировать работу по разработке и реализации мер по снижению рисков производственного травматизма, совершенствованию в организациях механизма стимулирования работников за работу без нарушений требований охраны труда и производственной дисциплины, усилению пропаганды, направленной на повышение культуры производства, создание здоровых и безопасных условий труда работников. Руководители должны постоянно обдумывать возможные способы улучшения работы,которые могли бы привести к стимулированию внутренней мотивации подчиненных, усилению роли самих работников в обеспечении безопасного производства работ, вызвать сотрудничество с их стороны в части выполнения работы без нарушения требований охраны труда.</w:t>
      </w:r>
    </w:p>
    <w:p w:rsidR="00AD3A5B" w:rsidRDefault="00AD3A5B" w:rsidP="000E074D">
      <w:pPr>
        <w:pStyle w:val="table10"/>
        <w:jc w:val="both"/>
        <w:rPr>
          <w:sz w:val="30"/>
          <w:szCs w:val="28"/>
        </w:rPr>
      </w:pPr>
    </w:p>
    <w:p w:rsidR="004C34E2" w:rsidRPr="004C34E2" w:rsidRDefault="004C34E2" w:rsidP="00D43413">
      <w:pPr>
        <w:pStyle w:val="table10"/>
        <w:jc w:val="both"/>
        <w:rPr>
          <w:sz w:val="30"/>
          <w:szCs w:val="24"/>
        </w:rPr>
      </w:pPr>
    </w:p>
    <w:p w:rsidR="00782472" w:rsidRPr="004C34E2" w:rsidRDefault="00782472" w:rsidP="00782472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28"/>
        </w:rPr>
      </w:pPr>
      <w:r w:rsidRPr="004C34E2">
        <w:rPr>
          <w:rFonts w:ascii="Times New Roman" w:hAnsi="Times New Roman"/>
          <w:sz w:val="30"/>
          <w:szCs w:val="28"/>
        </w:rPr>
        <w:t xml:space="preserve">Начальник </w:t>
      </w:r>
      <w:proofErr w:type="spellStart"/>
      <w:r w:rsidRPr="004C34E2">
        <w:rPr>
          <w:rFonts w:ascii="Times New Roman" w:hAnsi="Times New Roman"/>
          <w:sz w:val="30"/>
          <w:szCs w:val="28"/>
        </w:rPr>
        <w:t>Новогрудского</w:t>
      </w:r>
      <w:proofErr w:type="spellEnd"/>
      <w:r w:rsidRPr="004C34E2">
        <w:rPr>
          <w:rFonts w:ascii="Times New Roman" w:hAnsi="Times New Roman"/>
          <w:sz w:val="30"/>
          <w:szCs w:val="28"/>
        </w:rPr>
        <w:t xml:space="preserve"> МРО                    И.С. </w:t>
      </w:r>
      <w:proofErr w:type="spellStart"/>
      <w:r w:rsidRPr="004C34E2">
        <w:rPr>
          <w:rFonts w:ascii="Times New Roman" w:hAnsi="Times New Roman"/>
          <w:sz w:val="30"/>
          <w:szCs w:val="28"/>
        </w:rPr>
        <w:t>Стромский</w:t>
      </w:r>
      <w:proofErr w:type="spellEnd"/>
    </w:p>
    <w:sectPr w:rsidR="00782472" w:rsidRPr="004C34E2" w:rsidSect="00C449F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E6E37"/>
    <w:multiLevelType w:val="hybridMultilevel"/>
    <w:tmpl w:val="239A406A"/>
    <w:lvl w:ilvl="0" w:tplc="E78A44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0630C"/>
    <w:rsid w:val="00004F57"/>
    <w:rsid w:val="00005661"/>
    <w:rsid w:val="00055D79"/>
    <w:rsid w:val="00066868"/>
    <w:rsid w:val="000728A8"/>
    <w:rsid w:val="000817C4"/>
    <w:rsid w:val="000869A0"/>
    <w:rsid w:val="000E074D"/>
    <w:rsid w:val="00107D1C"/>
    <w:rsid w:val="00124C71"/>
    <w:rsid w:val="001442F5"/>
    <w:rsid w:val="00184BBE"/>
    <w:rsid w:val="00194E0F"/>
    <w:rsid w:val="001D054F"/>
    <w:rsid w:val="001D3AFA"/>
    <w:rsid w:val="001F6D99"/>
    <w:rsid w:val="0023607F"/>
    <w:rsid w:val="00253367"/>
    <w:rsid w:val="00255C09"/>
    <w:rsid w:val="00270547"/>
    <w:rsid w:val="00286B7F"/>
    <w:rsid w:val="002A1B36"/>
    <w:rsid w:val="002B1CD0"/>
    <w:rsid w:val="002E0608"/>
    <w:rsid w:val="0030076E"/>
    <w:rsid w:val="00306AE3"/>
    <w:rsid w:val="00314B45"/>
    <w:rsid w:val="00353B90"/>
    <w:rsid w:val="00370187"/>
    <w:rsid w:val="0037147B"/>
    <w:rsid w:val="00383746"/>
    <w:rsid w:val="00387E81"/>
    <w:rsid w:val="00396805"/>
    <w:rsid w:val="003A0224"/>
    <w:rsid w:val="003B058F"/>
    <w:rsid w:val="003C0D90"/>
    <w:rsid w:val="003D5D06"/>
    <w:rsid w:val="003D73DA"/>
    <w:rsid w:val="003E1510"/>
    <w:rsid w:val="004076BF"/>
    <w:rsid w:val="0041282A"/>
    <w:rsid w:val="00464CD0"/>
    <w:rsid w:val="004A4811"/>
    <w:rsid w:val="004C34E2"/>
    <w:rsid w:val="004C78AA"/>
    <w:rsid w:val="004D64D5"/>
    <w:rsid w:val="005366AD"/>
    <w:rsid w:val="00537A38"/>
    <w:rsid w:val="00590280"/>
    <w:rsid w:val="0059426E"/>
    <w:rsid w:val="00594535"/>
    <w:rsid w:val="005A29F6"/>
    <w:rsid w:val="005B313C"/>
    <w:rsid w:val="005C143A"/>
    <w:rsid w:val="005E759B"/>
    <w:rsid w:val="005E798B"/>
    <w:rsid w:val="00605A1E"/>
    <w:rsid w:val="006126B4"/>
    <w:rsid w:val="00630A12"/>
    <w:rsid w:val="006378A1"/>
    <w:rsid w:val="00657687"/>
    <w:rsid w:val="006942E5"/>
    <w:rsid w:val="00697FDF"/>
    <w:rsid w:val="006A2254"/>
    <w:rsid w:val="006B0804"/>
    <w:rsid w:val="0070630C"/>
    <w:rsid w:val="007075A5"/>
    <w:rsid w:val="00713A18"/>
    <w:rsid w:val="007220D9"/>
    <w:rsid w:val="007354E1"/>
    <w:rsid w:val="007654C3"/>
    <w:rsid w:val="00766E8B"/>
    <w:rsid w:val="00770A2A"/>
    <w:rsid w:val="0077155E"/>
    <w:rsid w:val="00782472"/>
    <w:rsid w:val="00785D1F"/>
    <w:rsid w:val="00793881"/>
    <w:rsid w:val="007F6452"/>
    <w:rsid w:val="00821C0E"/>
    <w:rsid w:val="00860110"/>
    <w:rsid w:val="008C25DC"/>
    <w:rsid w:val="00944B86"/>
    <w:rsid w:val="00952328"/>
    <w:rsid w:val="00974305"/>
    <w:rsid w:val="00974CBF"/>
    <w:rsid w:val="009820C1"/>
    <w:rsid w:val="00987F73"/>
    <w:rsid w:val="009C7499"/>
    <w:rsid w:val="00A3784B"/>
    <w:rsid w:val="00A76546"/>
    <w:rsid w:val="00A765CD"/>
    <w:rsid w:val="00A86068"/>
    <w:rsid w:val="00AB2EA4"/>
    <w:rsid w:val="00AC1776"/>
    <w:rsid w:val="00AC3284"/>
    <w:rsid w:val="00AD3A5B"/>
    <w:rsid w:val="00AE4CB9"/>
    <w:rsid w:val="00B4013C"/>
    <w:rsid w:val="00B51109"/>
    <w:rsid w:val="00B70AC5"/>
    <w:rsid w:val="00B75300"/>
    <w:rsid w:val="00B77F56"/>
    <w:rsid w:val="00B858CE"/>
    <w:rsid w:val="00BC69A6"/>
    <w:rsid w:val="00BE6AF5"/>
    <w:rsid w:val="00BF2973"/>
    <w:rsid w:val="00C449FF"/>
    <w:rsid w:val="00C46D43"/>
    <w:rsid w:val="00C57DA2"/>
    <w:rsid w:val="00C63678"/>
    <w:rsid w:val="00C91135"/>
    <w:rsid w:val="00D0449C"/>
    <w:rsid w:val="00D16D28"/>
    <w:rsid w:val="00D41A99"/>
    <w:rsid w:val="00D43413"/>
    <w:rsid w:val="00D631F1"/>
    <w:rsid w:val="00D7576D"/>
    <w:rsid w:val="00D90C2C"/>
    <w:rsid w:val="00DD0D81"/>
    <w:rsid w:val="00DF441B"/>
    <w:rsid w:val="00E00877"/>
    <w:rsid w:val="00E27EC7"/>
    <w:rsid w:val="00E46CF2"/>
    <w:rsid w:val="00E64D0E"/>
    <w:rsid w:val="00E75E7E"/>
    <w:rsid w:val="00EB1AA6"/>
    <w:rsid w:val="00EC5DF2"/>
    <w:rsid w:val="00ED1A1F"/>
    <w:rsid w:val="00EF7779"/>
    <w:rsid w:val="00F21788"/>
    <w:rsid w:val="00F41AD3"/>
    <w:rsid w:val="00F674E6"/>
    <w:rsid w:val="00F73D0D"/>
    <w:rsid w:val="00F823E6"/>
    <w:rsid w:val="00F957F5"/>
    <w:rsid w:val="00FE1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52"/>
  </w:style>
  <w:style w:type="paragraph" w:styleId="3">
    <w:name w:val="heading 3"/>
    <w:basedOn w:val="a"/>
    <w:next w:val="a"/>
    <w:link w:val="30"/>
    <w:qFormat/>
    <w:rsid w:val="00630A12"/>
    <w:pPr>
      <w:keepNext/>
      <w:spacing w:after="0" w:line="240" w:lineRule="auto"/>
      <w:ind w:firstLine="709"/>
      <w:jc w:val="center"/>
      <w:outlineLvl w:val="2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D41A99"/>
    <w:pPr>
      <w:suppressLineNumbers/>
      <w:tabs>
        <w:tab w:val="left" w:pos="8280"/>
      </w:tabs>
      <w:overflowPunct w:val="0"/>
      <w:autoSpaceDE w:val="0"/>
      <w:autoSpaceDN w:val="0"/>
      <w:adjustRightInd w:val="0"/>
      <w:spacing w:after="0" w:line="240" w:lineRule="auto"/>
      <w:ind w:left="2127" w:right="1641"/>
      <w:jc w:val="both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a4">
    <w:name w:val="Body Text Indent"/>
    <w:basedOn w:val="a"/>
    <w:link w:val="a5"/>
    <w:semiHidden/>
    <w:rsid w:val="00D41A99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D41A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D41A9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41A99"/>
  </w:style>
  <w:style w:type="paragraph" w:customStyle="1" w:styleId="a8">
    <w:name w:val="Знак Знак Знак Знак Знак Знак Знак"/>
    <w:basedOn w:val="a"/>
    <w:rsid w:val="00253367"/>
    <w:pPr>
      <w:spacing w:after="160" w:line="240" w:lineRule="exact"/>
    </w:pPr>
    <w:rPr>
      <w:rFonts w:ascii="Arial" w:eastAsia="Times New Roman" w:hAnsi="Arial" w:cs="Arial"/>
      <w:sz w:val="20"/>
      <w:szCs w:val="20"/>
      <w:lang w:val="de-CH" w:eastAsia="de-CH"/>
    </w:rPr>
  </w:style>
  <w:style w:type="paragraph" w:customStyle="1" w:styleId="table10">
    <w:name w:val="table10"/>
    <w:basedOn w:val="a"/>
    <w:link w:val="table100"/>
    <w:qFormat/>
    <w:rsid w:val="00253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E0608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30A1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newncpi0">
    <w:name w:val="newncpi0"/>
    <w:basedOn w:val="a"/>
    <w:link w:val="newncpi00"/>
    <w:qFormat/>
    <w:rsid w:val="003701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city">
    <w:name w:val="datecity"/>
    <w:basedOn w:val="a0"/>
    <w:rsid w:val="00370187"/>
    <w:rPr>
      <w:rFonts w:ascii="Times New Roman" w:hAnsi="Times New Roman" w:cs="Times New Roman" w:hint="default"/>
      <w:sz w:val="24"/>
      <w:szCs w:val="24"/>
    </w:rPr>
  </w:style>
  <w:style w:type="paragraph" w:customStyle="1" w:styleId="undline">
    <w:name w:val="undline"/>
    <w:basedOn w:val="a"/>
    <w:rsid w:val="0037018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987F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87F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0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0C2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824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point">
    <w:name w:val="point"/>
    <w:basedOn w:val="a"/>
    <w:rsid w:val="00DD0D8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100">
    <w:name w:val="table10 Знак"/>
    <w:link w:val="table10"/>
    <w:locked/>
    <w:rsid w:val="00D434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378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datepr">
    <w:name w:val="datepr"/>
    <w:uiPriority w:val="99"/>
    <w:rsid w:val="00A3784B"/>
    <w:rPr>
      <w:rFonts w:cs="Times New Roman"/>
    </w:rPr>
  </w:style>
  <w:style w:type="paragraph" w:customStyle="1" w:styleId="newncpi">
    <w:name w:val="newncpi"/>
    <w:basedOn w:val="a"/>
    <w:rsid w:val="0079388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EF7779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ppend">
    <w:name w:val="append"/>
    <w:basedOn w:val="a"/>
    <w:uiPriority w:val="99"/>
    <w:rsid w:val="00B5110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ewncpi00">
    <w:name w:val="newncpi0 Знак"/>
    <w:link w:val="newncpi0"/>
    <w:locked/>
    <w:rsid w:val="002705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rsid w:val="00AC17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BC6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8FEEF-5BB0-4D5B-9B9E-B8C9FD86D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user23</cp:lastModifiedBy>
  <cp:revision>2</cp:revision>
  <cp:lastPrinted>2026-07-01T13:32:00Z</cp:lastPrinted>
  <dcterms:created xsi:type="dcterms:W3CDTF">2026-07-07T05:44:00Z</dcterms:created>
  <dcterms:modified xsi:type="dcterms:W3CDTF">2026-07-07T05:44:00Z</dcterms:modified>
</cp:coreProperties>
</file>